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4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7"/>
        <w:gridCol w:w="3826"/>
        <w:gridCol w:w="9014"/>
      </w:tblGrid>
      <w:tr w:rsidR="004B4772" w:rsidRPr="004B4772" w14:paraId="27A541EC" w14:textId="77777777" w:rsidTr="004B4772">
        <w:trPr>
          <w:trHeight w:val="348"/>
        </w:trPr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FD0C93" w14:textId="7777777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bookmarkStart w:id="0" w:name="RANGE!A3:C68"/>
            <w:bookmarkEnd w:id="0"/>
          </w:p>
        </w:tc>
        <w:tc>
          <w:tcPr>
            <w:tcW w:w="12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DD54FE" w14:textId="4AA3EF91" w:rsidR="00704022" w:rsidRPr="004B4772" w:rsidRDefault="00704022" w:rsidP="00704022">
            <w:pPr>
              <w:tabs>
                <w:tab w:val="num" w:pos="426"/>
                <w:tab w:val="left" w:pos="2160"/>
              </w:tabs>
              <w:spacing w:after="0" w:line="240" w:lineRule="auto"/>
              <w:ind w:left="425"/>
              <w:jc w:val="right"/>
              <w:rPr>
                <w:rFonts w:asciiTheme="minorHAnsi" w:hAnsiTheme="minorHAnsi" w:cstheme="minorHAnsi"/>
                <w:b/>
                <w:lang w:eastAsia="pl-PL"/>
              </w:rPr>
            </w:pPr>
            <w:r w:rsidRPr="004B4772">
              <w:rPr>
                <w:rFonts w:asciiTheme="minorHAnsi" w:hAnsiTheme="minorHAnsi" w:cstheme="minorHAnsi"/>
                <w:b/>
                <w:lang w:eastAsia="pl-PL"/>
              </w:rPr>
              <w:t>ZAŁACZNIK NR 2A DO SWZ</w:t>
            </w:r>
          </w:p>
          <w:p w14:paraId="44CB4C93" w14:textId="27484DCC" w:rsidR="00704022" w:rsidRPr="004B4772" w:rsidRDefault="00704022" w:rsidP="00704022">
            <w:pPr>
              <w:tabs>
                <w:tab w:val="num" w:pos="426"/>
                <w:tab w:val="left" w:pos="2160"/>
              </w:tabs>
              <w:spacing w:after="0" w:line="240" w:lineRule="auto"/>
              <w:ind w:left="425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4B4772">
              <w:rPr>
                <w:rFonts w:asciiTheme="minorHAnsi" w:hAnsiTheme="minorHAnsi" w:cstheme="minorHAnsi"/>
                <w:b/>
                <w:lang w:eastAsia="pl-PL"/>
              </w:rPr>
              <w:t>PROJEKT WYPOSAŻENIA MEBLOWEGO</w:t>
            </w:r>
          </w:p>
          <w:p w14:paraId="299FDCBB" w14:textId="3120723D" w:rsidR="00B41F9E" w:rsidRPr="004B4772" w:rsidRDefault="00B41F9E" w:rsidP="00B41F9E">
            <w:pPr>
              <w:tabs>
                <w:tab w:val="left" w:pos="216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4B4772">
              <w:rPr>
                <w:rFonts w:asciiTheme="minorHAnsi" w:hAnsiTheme="minorHAnsi" w:cstheme="minorHAnsi"/>
                <w:b/>
                <w:lang w:eastAsia="pl-PL"/>
              </w:rPr>
              <w:t xml:space="preserve">CZĘŚĆ I </w:t>
            </w:r>
          </w:p>
          <w:p w14:paraId="74E3B0B8" w14:textId="77777777" w:rsidR="00B41F9E" w:rsidRPr="004B4772" w:rsidRDefault="00B41F9E" w:rsidP="00B41F9E">
            <w:pPr>
              <w:tabs>
                <w:tab w:val="num" w:pos="426"/>
                <w:tab w:val="left" w:pos="2160"/>
              </w:tabs>
              <w:spacing w:after="0" w:line="240" w:lineRule="auto"/>
              <w:ind w:left="425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4B4772">
              <w:rPr>
                <w:rFonts w:asciiTheme="minorHAnsi" w:hAnsiTheme="minorHAnsi" w:cstheme="minorHAnsi"/>
                <w:b/>
                <w:lang w:eastAsia="pl-PL"/>
              </w:rPr>
              <w:t xml:space="preserve">MEBLE BIUROWE I GABINETOWE </w:t>
            </w:r>
          </w:p>
          <w:p w14:paraId="714C5CFD" w14:textId="7777777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8"/>
                <w:szCs w:val="28"/>
                <w:lang w:eastAsia="pl-PL"/>
              </w:rPr>
            </w:pPr>
          </w:p>
          <w:p w14:paraId="354B6CF6" w14:textId="7777777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8"/>
                <w:szCs w:val="28"/>
                <w:lang w:eastAsia="pl-PL"/>
              </w:rPr>
            </w:pPr>
          </w:p>
          <w:p w14:paraId="11D80785" w14:textId="41D8CD5E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4B4772" w:rsidRPr="004B4772" w14:paraId="4740CB7C" w14:textId="77777777" w:rsidTr="004B4772">
        <w:trPr>
          <w:trHeight w:val="3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D4F4" w14:textId="47DEAE31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3C6D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pl-PL"/>
              </w:rPr>
              <w:t>RODZAJ WYPOSAŻENIA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0CBF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OPIS</w:t>
            </w:r>
          </w:p>
        </w:tc>
      </w:tr>
      <w:tr w:rsidR="004B4772" w:rsidRPr="004B4772" w14:paraId="389F5B15" w14:textId="77777777" w:rsidTr="004B4772">
        <w:trPr>
          <w:trHeight w:val="358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348F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ED01" w14:textId="77777777" w:rsidR="00736102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BIURKO PROSTE 160x80xVAR </w:t>
            </w:r>
          </w:p>
          <w:p w14:paraId="5DAC03A0" w14:textId="725C3ECB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45CA" w14:textId="1CB0D68F" w:rsidR="00AB4698" w:rsidRPr="004B4772" w:rsidRDefault="00B41F9E" w:rsidP="00AB469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Biurko proste o wymiarach blatu 160x80cm, na stelażu regulowanym elektrycznie z zakresem regulacji wysokości co najmniej od 650 do 1280mm, </w:t>
            </w:r>
            <w:r w:rsidR="002E0388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Stelaż z profili stalowych lakierowanych proszkowo na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szary, w kształcie odwróconej litery H z płynną regulacją (wysuw profili, trzy-segmentowe nogi o profilu kwadratowym). Blat gr. 25mm z płyty wiórowej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</w:t>
            </w:r>
            <w:r w:rsidR="00AB4698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K078 PW Kronospan lub podobna pod względem wybarwienia i rysunku usłojenia. Obrzeża ABS w tej samej kolorystyce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od tego samego producenta </w:t>
            </w:r>
            <w:r w:rsidR="00530264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gr. 2 mm. W blacie wykonać przepusty kablowe podczas montażu, wg wskazań </w:t>
            </w:r>
            <w:r w:rsidR="00530264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Pod blatem zamontować półkę wysuwaną na klawiaturę  z wytrzymałego PVC w kolorze czarnym wyposażoną w prowadnice kulkowe o długości ca. 350mm</w:t>
            </w:r>
            <w:r w:rsidR="00704022" w:rsidRPr="004B4772">
              <w:rPr>
                <w:rFonts w:asciiTheme="minorHAnsi" w:eastAsia="Times New Roman" w:hAnsiTheme="minorHAnsi" w:cstheme="minorHAnsi"/>
                <w:lang w:eastAsia="pl-PL"/>
              </w:rPr>
              <w:t>. P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anel sterujący wysokością biurka</w:t>
            </w:r>
            <w:r w:rsidR="00704022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zintegrowany z silnikiem elektrycznym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System antykolizyjny, który po wykryciu przeszkody samoczynnie zatrzymuje pracę biurka zapobiegając uszkodzeniom. System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soft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start and stop” - łagodny start i zatrzymanie biurka. Płynna praca z prędkością co najmniej </w:t>
            </w:r>
            <w:r w:rsidR="00AB4698" w:rsidRPr="004B4772">
              <w:rPr>
                <w:rFonts w:asciiTheme="minorHAnsi" w:eastAsia="Times New Roman" w:hAnsiTheme="minorHAnsi" w:cstheme="minorHAnsi"/>
                <w:lang w:eastAsia="pl-PL"/>
              </w:rPr>
              <w:t>20 mm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/s</w:t>
            </w:r>
            <w:r w:rsidR="00AB4698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 wymagana nośność ok. 60 kg na blacie.</w:t>
            </w:r>
          </w:p>
          <w:p w14:paraId="3F1E5230" w14:textId="199A98D3" w:rsidR="00B41F9E" w:rsidRPr="004B4772" w:rsidRDefault="00B41F9E" w:rsidP="007C5EC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Część biurek wyposażyć w panel przedni (osłona nóg) –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Panel wyszczególniony w odrębnej pozycji.</w:t>
            </w:r>
          </w:p>
          <w:p w14:paraId="2B13FB60" w14:textId="0943D0A2" w:rsidR="00027F9F" w:rsidRPr="004B4772" w:rsidRDefault="00027F9F" w:rsidP="007C5EC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Dla parametru grubości 25mm Zamawiający dopuszcza tolerancję 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39B71C2F" w14:textId="77777777" w:rsidTr="004B4772">
        <w:trPr>
          <w:trHeight w:val="33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F9DD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6503" w14:textId="77777777" w:rsidR="00736102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BIURKO PROSTE 140x80xVAR </w:t>
            </w:r>
          </w:p>
          <w:p w14:paraId="4CFF66D4" w14:textId="767F89DA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C765" w14:textId="2F843CC1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Biurko proste o wymiarach blatu 140x80cm, na stelażu regulowanym elektrycznie z zakresem regulacji wysokości co najmniej od 650 do 1280mm,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Stelaż z profili stalowych lakierowanych proszkowo na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szary, w kształcie odwróconej litery H z płynną regulacją (wysuw profili, trzy-segmentowe nogi o profilu kwadratowym). Blat gr. 25mm z płyty wiórowej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Obrzeża ABS w tej samej kolorystyce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od tego samego producenta gr. 2 mm. W blacie wykonać przepusty kablowe podczas montażu, wg wskazań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Pod blatem zamontować półkę wysuwaną na klawiaturę  z wytrzymałego PVC w kolorze czarnym wyposażoną w prowadnice kulkowe o długości ca. 350mm.</w:t>
            </w:r>
            <w:r w:rsidR="00704022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Panel sterujący wysokością biurka zintegrowany z silnikiem elektrycznym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System antykolizyjny, który po wykryciu przeszkody samoczynnie zatrzymuje pracę biurka zapobiegając uszkodzeniom. System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soft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start and stop” - łagodny start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="00AB4698" w:rsidRPr="004B4772"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atrzymanie biurka. Płynna praca z prędkością co najmniej </w:t>
            </w:r>
            <w:r w:rsidR="00AB4698" w:rsidRPr="004B4772">
              <w:rPr>
                <w:rFonts w:asciiTheme="minorHAnsi" w:eastAsia="Times New Roman" w:hAnsiTheme="minorHAnsi" w:cstheme="minorHAnsi"/>
                <w:lang w:eastAsia="pl-PL"/>
              </w:rPr>
              <w:t>20 mm/s oraz wymagana nośność ok. 60 kg na blacie.</w:t>
            </w:r>
          </w:p>
          <w:p w14:paraId="7D18C128" w14:textId="5429716A" w:rsidR="00027F9F" w:rsidRPr="004B4772" w:rsidRDefault="00027F9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Dla parametru grubości 25mm Zamawiający dopuszcza tolerancję 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0B8BF39A" w14:textId="77777777" w:rsidTr="004B4772">
        <w:trPr>
          <w:trHeight w:val="983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0C45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8C16" w14:textId="77777777" w:rsidR="00736102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BIURKO PROSTE 160x80xVAR </w:t>
            </w:r>
          </w:p>
          <w:p w14:paraId="49007AB3" w14:textId="403FE8AA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9186" w14:textId="0EB743A5" w:rsidR="003C4F37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Biurko proste o wymiarach blatu 160x80cm, na stelażu regulowanym elektrycznie z zakresem regulacji wysokości co najmniej od 650 do 1280mm,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Stelaż z profili stalowych lakierowanych proszkowo na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szary, w kształcie odwróconej litery H z płynną regulacją (wysuw profili, trzy-segmentowe nogi o profilu kwadratowym). Blat gr. 25mm z płyty wiórowej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Obrzeża ABS w tej samej kolorystyce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od tego samego producenta gr. 2 mm. W blacie wykonać przepusty kablowe podczas montażu, wg wskazań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Pod blatem zamontować półkę wysuwaną na klawiaturę  z wytrzymałego PVC w kolorze czarnym wyposażoną w prowadnice kulkowe o długości ca. 350mm.</w:t>
            </w:r>
            <w:r w:rsidR="00704022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Panel sterujący wysokością biurka zintegrowany z silnikiem elektrycznym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System antykolizyjny, który po wykryciu przeszkody samoczynnie zatrzymuje pracę biurka zapobiegając uszkodzeniom. System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soft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start and stop” - łagodny start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i 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atrzymanie biurka. Płynna praca z prędkością co najmniej </w:t>
            </w:r>
            <w:r w:rsidR="003C4F3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20 mm/s oraz </w:t>
            </w:r>
            <w:r w:rsidR="003C4F37" w:rsidRPr="004B4772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wymagana nośność ok. 60 kg na blacie.</w:t>
            </w:r>
          </w:p>
          <w:p w14:paraId="364C1747" w14:textId="5C8EB66E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Część biurek wyposażyć w panel przedni (osłona nóg) –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Panel wyszczególniony w odrębnej pozycji.</w:t>
            </w:r>
          </w:p>
          <w:p w14:paraId="326FF161" w14:textId="2025D663" w:rsidR="00027F9F" w:rsidRPr="004B4772" w:rsidRDefault="00027F9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Dla parametru grubości 25mm Zamawiający dopuszcza tolerancję 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7F32E571" w14:textId="77777777" w:rsidTr="004B4772">
        <w:trPr>
          <w:trHeight w:val="16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1ADD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2A1D" w14:textId="77777777" w:rsidR="00736102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BIURKO MOBILNE 140x70x74 </w:t>
            </w:r>
          </w:p>
          <w:p w14:paraId="78CC416F" w14:textId="6229D37C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821F" w14:textId="4355FABF" w:rsidR="00B41F9E" w:rsidRPr="004B4772" w:rsidRDefault="00B41F9E" w:rsidP="009E02A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Biurko proste o wymiarach blatu 140x70cm,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Stelaż z profili stalowych lakierowanych proszkowo na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grafit szary, w kształcie odwróconej litery H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 Blat gr. 25mm z płyty wiórowej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Obrzeża ABS w tej samej kolorystyce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od tego samego producenta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gr. 2 mm. W blacie wykonać przepusty kablowe wg wskazań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Stelaż wyposażyć w kółka z hamulcem umożliwiające swobodną relokację biurek.</w:t>
            </w:r>
          </w:p>
          <w:p w14:paraId="4EF74585" w14:textId="53C6BF3F" w:rsidR="00027F9F" w:rsidRPr="004B4772" w:rsidRDefault="00027F9F" w:rsidP="009E02AC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Dla parametru grubości 25mm Zamawiający dopuszcza tolerancję 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02CD7CA8" w14:textId="77777777" w:rsidTr="004B4772">
        <w:trPr>
          <w:trHeight w:val="55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0FFE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2329" w14:textId="77777777" w:rsidR="00736102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BIURKO NAROŻNE 180x160  P </w:t>
            </w:r>
          </w:p>
          <w:p w14:paraId="31076B80" w14:textId="5B4582EE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D522" w14:textId="3577B19B" w:rsidR="00160CF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Biurko narożne o wymiarach blatu 180 (80)x160(70)cm, na stelażu regulowanym elektrycznie z zakresem regulacji wysokości co najmniej od 650 do 1280mm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 W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Stelaż z profili stalowych lakierowanych proszkowo na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szary, w kształcie odwróconej litery H z płynną regulacją (wysuw profili, trzy-segmentowe nogi o profilu kwadratowym). Blat gr. 25mm z płyty wiórowej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Obrzeża ABS w tej samej kolorystyce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od tego samego producenta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gr. 2 mm. W blacie wykonać przepusty kablowe podczas montażu, wg wskazań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Pod blatem zamontować półkę wysuwaną na klawiaturę  z wytrzymałego PVC w kolorze czarnym wyposażoną w prowadnice kulkowe o długości ca. 350mm. </w:t>
            </w:r>
            <w:r w:rsidR="00704022" w:rsidRPr="004B4772">
              <w:rPr>
                <w:rFonts w:asciiTheme="minorHAnsi" w:eastAsia="Times New Roman" w:hAnsiTheme="minorHAnsi" w:cstheme="minorHAnsi"/>
                <w:lang w:eastAsia="pl-PL"/>
              </w:rPr>
              <w:t>Panel sterujący wysokością biurka zintegrowany z silnikiem elektrycznym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System antykolizyjny, który po wykryciu przeszkody samoczynnie zatrzymuje pracę biurka zapobiegając uszkodzeniom.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System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soft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start and stop” - łagodny start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i 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atrzymanie biurka. Płynna praca z prędkością co najmniej </w:t>
            </w:r>
            <w:r w:rsidR="00160CFE" w:rsidRPr="004B4772">
              <w:rPr>
                <w:rFonts w:asciiTheme="minorHAnsi" w:eastAsia="Times New Roman" w:hAnsiTheme="minorHAnsi" w:cstheme="minorHAnsi"/>
                <w:lang w:eastAsia="pl-PL"/>
              </w:rPr>
              <w:t>20 mm/s oraz wymagana nośność ok. 60 kg na blacie.</w:t>
            </w:r>
            <w:r w:rsidR="00160CFE" w:rsidRPr="004B4772" w:rsidDel="00160CFE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</w:p>
          <w:p w14:paraId="44313B6F" w14:textId="3C2D79CF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Część biurek wyposażyć w panel przedni (osłona nóg) –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Panel wyszczególniony w odrębnej pozycji.</w:t>
            </w:r>
          </w:p>
          <w:p w14:paraId="04B3DA61" w14:textId="2FC1E804" w:rsidR="00027F9F" w:rsidRPr="004B4772" w:rsidRDefault="00027F9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Dla parametru grubości 25mm Zamawiający dopuszcza tolerancję 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40464608" w14:textId="77777777" w:rsidTr="004B4772">
        <w:trPr>
          <w:trHeight w:val="358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DC1A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97C8" w14:textId="7FCAA7A6" w:rsidR="00736102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BIURKO NAROŻNE 180x160  L  </w:t>
            </w:r>
          </w:p>
          <w:p w14:paraId="008F853A" w14:textId="4FAA0195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C699" w14:textId="70EB1351" w:rsidR="00160CF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trike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Biurko narożne o wymiarach blatu 180 (80)x160(70)cm, na stelażu regulowanym elektrycznie z zakresem regulacji wysokości co najmniej od 650 do 1280mm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 W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Stelaż z profili stalowych lakierowanych proszkowo na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szary, w kształcie odwróconej litery H z płynną regulacją (wysuw profili, trzy-segmentowe nogi o profilu kwadratowym). Blat gr. 25mm z płyty wiórowej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Obrzeża ABS w tej samej kolorystyce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od tego samego producenta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gr. 2 mm. W blacie wykonać przepusty kablowe podczas montażu, wg wskazań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Pod blatem zamontować półkę wysuwaną na klawiaturę  z wytrzymałego PVC w kolorze czarnym wyposażoną w prowadnice kulkowe o długości ca. 350mm.</w:t>
            </w:r>
            <w:r w:rsidR="00704022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Panel sterujący wysokością biurka zintegrowany z silnikiem elektrycznym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System antykolizyjny, który po wykryciu przeszkody samoczynnie zatrzymuje pracę biurka zapobiegając uszkodzeniom. System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soft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start and stop” - łagodny start 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>i 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atrzymanie biurka. Płynna praca z prędkością co najmniej </w:t>
            </w:r>
            <w:r w:rsidR="00160CFE" w:rsidRPr="004B4772">
              <w:rPr>
                <w:rFonts w:asciiTheme="minorHAnsi" w:eastAsia="Times New Roman" w:hAnsiTheme="minorHAnsi" w:cstheme="minorHAnsi"/>
                <w:lang w:eastAsia="pl-PL"/>
              </w:rPr>
              <w:t>20 mm/s oraz wymagana nośność ok. 60 kg na blacie.</w:t>
            </w:r>
          </w:p>
          <w:p w14:paraId="2E7CD372" w14:textId="114551E9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Część biurek wyposażyć w panel przedni (osłona nóg) –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Panel wyszczególniony w odrębnej pozycji.</w:t>
            </w:r>
          </w:p>
          <w:p w14:paraId="1CF6B9E5" w14:textId="05C87AE8" w:rsidR="00027F9F" w:rsidRPr="004B4772" w:rsidRDefault="00027F9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Dla parametru grubości 25mm Zamawiający dopuszcza tolerancję 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24CD4C42" w14:textId="77777777" w:rsidTr="004B4772">
        <w:trPr>
          <w:trHeight w:val="9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7CF4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8F49" w14:textId="24EFEF49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BIURKO GABINETOWE 200x180x75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4AF6" w14:textId="2B641430" w:rsidR="007C5EC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Biurko gabinetowe z dostawką i blendą frontową w stylistyce art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deco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 Masywny  prosty  blat 200 x 90cm o gr. 50mm, którego płaszczyzna połączona jest z płaszczyzną nogi poprzez zaokrągloną  krawędź, wsparty jest z drugiej strony na szafce (dostawce) o zaoblonych krawędziach i symetrycznym podziale na 4 części (dwie z szufladami i dwie z półkam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amykanymi frontami). 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Elementy konstrukcyjne biurka wykonać z drewna, lub płyt MDF, a wszystkie powierzchnie pokryć okleiną naturalną (fornir) w kolorystyce i wybarwieniu:</w:t>
            </w:r>
          </w:p>
          <w:p w14:paraId="34EB63F7" w14:textId="4A0037FC" w:rsidR="007C5ECE" w:rsidRPr="004B4772" w:rsidRDefault="007C5EC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wariant 1 -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lub podobnym pod względem wybarwienia i rysunku usłojenia 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– 4 szt.</w:t>
            </w:r>
            <w:r w:rsidR="00BF1DCB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</w:p>
          <w:p w14:paraId="1568B18A" w14:textId="7EE06C6C" w:rsidR="007C5ECE" w:rsidRPr="004B4772" w:rsidRDefault="007C5EC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wariant 2 – dąb 0609PS fornir modyfikowany wg 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róbnika California Trading lub zbliżony pod względem  wybarwienia i usłojenia – 1 szt.</w:t>
            </w:r>
          </w:p>
          <w:p w14:paraId="3FF4938D" w14:textId="598B20F6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Fronty i szuflady zlicowane z korpusami, otwierane za pomocą systemu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Tip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-on” oraz wyposażone w zamki.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Wyposażyć w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mediaport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– ilość gniazd zasilających i RJ45 do ustalenia</w:t>
            </w:r>
            <w:r w:rsidR="007C5EC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Zamawiającym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0FA6BD34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571E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B073" w14:textId="335BB900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PANEL FRONTOWY 140x38 </w:t>
            </w:r>
          </w:p>
          <w:p w14:paraId="7C61FD40" w14:textId="23BB83A9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7B0E" w14:textId="69E7594B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Panel frontowy biurka (osłona nóg) wykonać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Obrzeża ABS w tej samej kolorystyce 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 mm. Płyta mocowana do spodu blatu za pomocą uchwytów lakierowanych na 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grafit szary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 W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4B571680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23B3" w14:textId="77777777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7812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PANEL FRONTOWY 140x38 </w:t>
            </w:r>
          </w:p>
          <w:p w14:paraId="62273928" w14:textId="479751A8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970A" w14:textId="014AD9B8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Panel frontowy biurka (osłona nóg) wykonać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Obrzeża ABS w tej samej kolorystyce 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 mm. Płyta mocowana do spodu blatu za pomocą uchwytów lakierowanych na 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grafit szary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 W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39D05958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DA72" w14:textId="2F8F1EB1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9D4B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KONTENER 43 x 58 x 57</w:t>
            </w:r>
          </w:p>
          <w:p w14:paraId="406A3A48" w14:textId="006A0B1C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ACB4" w14:textId="209944A5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Kontener mobilny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Wieńce, korpus,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plecy, fronty szuflad wykonane z płyty gr. 18mm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na kolor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Obrzeża ABS w tej samej kolorystyce 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 mm. Trzy Szuflady metalowe, prowadnice rolkowe, nośność </w:t>
            </w:r>
            <w:r w:rsidR="004B6280" w:rsidRPr="004B4772">
              <w:rPr>
                <w:rFonts w:asciiTheme="minorHAnsi" w:eastAsia="Times New Roman" w:hAnsiTheme="minorHAnsi" w:cstheme="minorHAnsi"/>
                <w:lang w:eastAsia="pl-PL"/>
              </w:rPr>
              <w:t>min.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25 kg, wysunięcie ca. 80%, blokada wysuwu drugiej szuflady. Zamek centralny, uchwyt dwu-punktowy. Na kółkach (dwa z hamulcem).</w:t>
            </w:r>
          </w:p>
        </w:tc>
      </w:tr>
      <w:tr w:rsidR="004B4772" w:rsidRPr="004B4772" w14:paraId="2EF74DC2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6AA6" w14:textId="32EB32D7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286F" w14:textId="040A297B" w:rsidR="00B41F9E" w:rsidRPr="004B4772" w:rsidRDefault="00B41F9E" w:rsidP="00A24DC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KONTENER Z BLATEM </w:t>
            </w:r>
            <w:r w:rsidR="00A24DCE"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40x60x74 </w:t>
            </w: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FE8A" w14:textId="502E3CC6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Kontener </w:t>
            </w:r>
            <w:r w:rsidR="005C0DEF" w:rsidRPr="004B4772">
              <w:rPr>
                <w:rFonts w:asciiTheme="minorHAnsi" w:eastAsia="Times New Roman" w:hAnsiTheme="minorHAnsi" w:cstheme="minorHAnsi"/>
                <w:lang w:eastAsia="pl-PL"/>
              </w:rPr>
              <w:t>przy biurkowy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Wieniec gr. 25mm nakładany. Korpus, plecy i fronty szuflad 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o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gr. 18mm. Elementy wykonane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na kolor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podobnej pod względem wybarwienia i rysunku usłojenia. Obrzeża ABS w tej samej kolorystyce </w:t>
            </w:r>
            <w:r w:rsidR="002D5E17"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 mm. Cztery szuflady metalowe, prowadnice rolkowe, nośność </w:t>
            </w:r>
            <w:r w:rsidR="004B6280" w:rsidRPr="004B4772">
              <w:rPr>
                <w:rFonts w:asciiTheme="minorHAnsi" w:eastAsia="Times New Roman" w:hAnsiTheme="minorHAnsi" w:cstheme="minorHAnsi"/>
                <w:lang w:eastAsia="pl-PL"/>
              </w:rPr>
              <w:t>min.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25 kg, wysunięcie ca. 80%, blokada wysuwu drugiej szuflady. Zamek centralny, uchwyty dwu-punktowe. Na nóżkach ABS.</w:t>
            </w:r>
          </w:p>
          <w:p w14:paraId="04042B21" w14:textId="74A265F6" w:rsidR="005C0DEF" w:rsidRPr="004B4772" w:rsidRDefault="005C0DE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1D07669C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CADD" w14:textId="18DE4FAC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973C1" w14:textId="75F78465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KONTENER Z BLATEM 40x60x74 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FD8C" w14:textId="476CF6C5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Kontener przy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biurkowy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Wieniec gr. 25mm nakładany. Korpus, plecy i fronty szuflad gr. 18mm. Elementy wykonane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na kolor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Obrzeża ABS w tej samej kolorystyce </w:t>
            </w:r>
            <w:r w:rsidR="004B6280"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 mm. Cztery szuflady metalowe, prowadnice rolkowe, nośność </w:t>
            </w:r>
            <w:r w:rsidR="004B6280" w:rsidRPr="004B4772">
              <w:rPr>
                <w:rFonts w:asciiTheme="minorHAnsi" w:eastAsia="Times New Roman" w:hAnsiTheme="minorHAnsi" w:cstheme="minorHAnsi"/>
                <w:lang w:eastAsia="pl-PL"/>
              </w:rPr>
              <w:t>min.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25 kg, wysunięcie ca. 80%, blokada wysuwu drugiej szuflady. Zamek centralny, uchwyty dwupunktowe. Na nóżkach ABS.</w:t>
            </w:r>
          </w:p>
          <w:p w14:paraId="098A6312" w14:textId="338E067A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1CAF8A33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2392" w14:textId="3A43C533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9BCF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SZAFKA POD DRUK. 60X80x74 </w:t>
            </w:r>
          </w:p>
          <w:p w14:paraId="2D797B05" w14:textId="19A8D4F6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BDC9" w14:textId="54F10301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Szafkę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W części frontowej otwarta. Górna formatka w formie blatu (gr. płyty 25mm). Obrzeża ABS w tej samej kolorystyce</w:t>
            </w:r>
            <w:r w:rsidR="004B628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 mm. Nóżki/stópki wykonane z ABS. Płyty gr.18mm. Plecy wykonać z pełnej płyty.</w:t>
            </w:r>
          </w:p>
          <w:p w14:paraId="287146A2" w14:textId="236D41A5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66FE8A0F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75BC" w14:textId="3D0D1029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AE52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SZAFKA POD DRUK. 60X80x74</w:t>
            </w:r>
          </w:p>
          <w:p w14:paraId="0A927169" w14:textId="18B44AB8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DB5D" w14:textId="3931C3B8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Szafkę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W części frontowej otwarta. Górna formatka w formie blatu (gr. płyty 25mm). Obrzeża ABS w tej samej kolorystyce</w:t>
            </w:r>
            <w:r w:rsidR="004B628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 mm. Nóżki/stópki wykonane z ABS. Płyty gr.18mm. Plecy wykonać z pełnej płyty.</w:t>
            </w:r>
          </w:p>
          <w:p w14:paraId="2F1580E4" w14:textId="7FF02DCC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6D9BFDDE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5C7B" w14:textId="452E46FB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D7B5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SZAFA NA AKTA 80x46x225</w:t>
            </w:r>
          </w:p>
          <w:p w14:paraId="71FFBE43" w14:textId="331528AD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F989" w14:textId="63500EF0" w:rsidR="00B41F9E" w:rsidRPr="004B4772" w:rsidRDefault="00B41F9E" w:rsidP="003E1AD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Fronty pełne zamykane zamkiem baskwilowym patentowym w systemie master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(klucz generalny wg ustalonego planu z Zamawiającym)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w skrzydle czynnym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listwą przylgową wewnętrzną w skrzydle biernym. Obrzeża ABS w tej samej kolorystyce</w:t>
            </w:r>
            <w:r w:rsidR="004B628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 mm. Nóżki/stópki wykonane z ABS. Płyty gr.18mm. Plecy wykonać z pełnej płyty. Półki montowane na stałe w równym rozstawie. Uchwyty dwupunktowe. Uwaga! Jeśli szafa będzie ustawiana w zespoły meblowe (sprawdzić z częścią rysunkową – rysunk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biorcze kondygnacji) należy ją łączyć za pomocą złączy meblowych Ø5 M4 x 30-40 mm,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 sąsiednimi.</w:t>
            </w:r>
          </w:p>
        </w:tc>
      </w:tr>
      <w:tr w:rsidR="004B4772" w:rsidRPr="004B4772" w14:paraId="1432D782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2CA8" w14:textId="1159FDCF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BDAE" w14:textId="446ECD44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SZAFA NA AKTA 80x46x190</w:t>
            </w:r>
          </w:p>
          <w:p w14:paraId="5528D803" w14:textId="055DB0A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C0A9" w14:textId="12D07462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Fronty pełne zamykane zamkiem baskwilowym patentowym w systemie master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3E1AD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(klucz generalny wg ustalonego planu z Zamawiającym)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w skrzydle czynnym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listwą przylgową wewnętrzną w skrzydle biernym. Obrzeża ABS w tej samej kolorystyce </w:t>
            </w:r>
            <w:r w:rsidR="00F37C2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Nóżki/stópki wykonane z ABS. Płyty gr.18mm. Plecy wykonać z pełnej płyty. Półki montowane na stałe w równym rozstawie. Uchwyty dwupunktowe. Uwaga! Jeśli szafa będzie ustawiana w zespoły meblowe (sprawdzić z częścią rysunkową – rysunk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biorcze kondygnacji) należy ją łączyć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 zespole meblowym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za pomocą złączy meblowych Ø5 M4 x 30-40 mm,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 sąsiednimi.</w:t>
            </w:r>
          </w:p>
        </w:tc>
      </w:tr>
      <w:tr w:rsidR="004B4772" w:rsidRPr="004B4772" w14:paraId="7EAA078A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4DF8" w14:textId="620D7C96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B24E" w14:textId="5E284B2C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SZAFA NA AKTA 80x46x190</w:t>
            </w:r>
          </w:p>
          <w:p w14:paraId="0AF628B2" w14:textId="3ED632D4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E30C" w14:textId="4B42DA5E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Fronty pełne zamykane zamkiem baskwilowym patentowym w systemie </w:t>
            </w:r>
            <w:r w:rsidR="003E1AD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(klucz generalny wg ustalonego planu z Zamawiającym)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skrzydle czynnym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listwą przylgową wewnętrzną w skrzydle biernym. Obrzeża ABS w tej samej kolorystyce </w:t>
            </w:r>
            <w:r w:rsidR="00F37C2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Nóżki/stópki wykonane z ABS. Płyty gr.18mm. Plecy wykonać z pełnej płyty. Półki montowane na stałe w równym rozstawie. Uchwyty dwupunktowe. Uwaga! Jeśli szafa będzie ustawiana w zespoły meblowe (sprawdzić z częścią rysunkową – rysunk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biorcze kondygnacji) należy ją łączyć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 zespole meblowym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za pomocą złączy meblowych Ø5 M4 x 30-40 mm,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 sąsiednimi.</w:t>
            </w:r>
          </w:p>
        </w:tc>
      </w:tr>
      <w:tr w:rsidR="004B4772" w:rsidRPr="004B4772" w14:paraId="7588F295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4493" w14:textId="5EC01B9E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2DDD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WITRYNA 80x46x190</w:t>
            </w:r>
          </w:p>
          <w:p w14:paraId="2B839697" w14:textId="20022F7C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FADD" w14:textId="4328DCD0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Fronty szklane transparentne bezpieczne (szkło hartowane lub klejone, krawędzie szlifowane). Obrzeża ABS w tej samej kolorystyce 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Nóżki/stópki wykonane z ABS. Płyty gr.18mm. Plecy wykonać z pełnej płyty. Półki montowane na stałe w równym rozstawie. Uchwyty dwupunktowe. Lico frontu cofnięte względem ścian korpusu i wieńców. Formatkę szklaną montować na 3 zawiasach przelotowych. Uwaga! Jeśli szafa będzie ustawiana w zespoły meblowe (sprawdzić z częścią rysunkową – rysunk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biorcze kondygnacji) należy ją łączyć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 zespole meblowym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za pomocą złączy meblowych Ø5 M4 x 30-40 mm,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z sąsiednimi.  </w:t>
            </w:r>
          </w:p>
        </w:tc>
      </w:tr>
      <w:tr w:rsidR="004B4772" w:rsidRPr="004B4772" w14:paraId="5F2D382C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398A" w14:textId="11ABEC4F" w:rsidR="00B41F9E" w:rsidRPr="004B4772" w:rsidRDefault="007C5EC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AD38" w14:textId="627858E9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WITRYNA 80x46x190</w:t>
            </w:r>
          </w:p>
          <w:p w14:paraId="25DF1CE8" w14:textId="7B7C1681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A57A" w14:textId="7B33012D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Fronty szklane transparentne bezpieczne (szkło hartowane lub klejone, krawędzie szlifowane). Obrzeża ABS w tej samej kolorystyce 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Nóżki/stópki wykonane z ABS. Płyty gr.18mm. Plecy wykonać z pełnej płyty. Półki montowane na stałe w równym rozstawie. Uchwyty dwupunktowe. Lico frontu cofnięte względem ścian korpusu i wieńców. Formatkę szklaną montować na 3 zawiasach przelotowych. Uwaga! Jeśli szafa będzie ustawiana w zespoły meblowe (sprawdzić z częścią rysunkową – rysunk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biorcze kondygnacji) należy ją łączyć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 zespole meblowym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za pomocą złączy meblowych Ø5 M4 x 30-40 mm,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z sąsiednimi.  </w:t>
            </w:r>
          </w:p>
        </w:tc>
      </w:tr>
      <w:tr w:rsidR="004B4772" w:rsidRPr="004B4772" w14:paraId="16225AA9" w14:textId="77777777" w:rsidTr="004B4772">
        <w:trPr>
          <w:trHeight w:val="70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DDC1" w14:textId="6EC11CD2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E58F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SZAFA UBR. 80X46x225</w:t>
            </w:r>
          </w:p>
          <w:p w14:paraId="3BD812ED" w14:textId="401891F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D175" w14:textId="7EAA4FCB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Fronty pełne zamykane zamkiem baskwilowym patentowym w systemie master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="003E1AD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(klucz generalny wg ustalonego planu z Zamawiającym)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Obrzeża ABS w tej samej kolorystyce  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Nóżki/stópki wykonane z ABS. Płyty gr.18mm. Plecy wykonać z pełnej płyty. Stosować wieszak wysuwany L=30-35cm montowany symetrycznie do dolnej płaszczyzny górnej półki. Uchwyty we frontach dwupunktowe. Lustro od wewnętrznej strony na jednym z frontów.  Uwaga! Jeśli szafa będzie ustawiana w zespoły meblowe (sprawdzić z częścią rysunkową – rysunk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biorcze kondygnacji) należy ją łączyć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 zespole meblowym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za pomocą złączy meblowych Ø5 M4 x 30-40 mm,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 sąsiednimi.</w:t>
            </w:r>
          </w:p>
        </w:tc>
      </w:tr>
      <w:tr w:rsidR="004B4772" w:rsidRPr="004B4772" w14:paraId="46BB26AB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C143" w14:textId="66C420AC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C7F3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SZAFA UBR. 80X46x190</w:t>
            </w:r>
          </w:p>
          <w:p w14:paraId="018F0634" w14:textId="5CEF6ADA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AAB7" w14:textId="1105703D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Fronty pełne zamykane zamkiem baskwilowym patentowym w systemie master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="003E1AD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(klucz generalny wg ustalonego planu z Zamawiającym)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Obrzeża ABS w tej samej kolorystyce 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Nóżki/stópki wykonane z ABS. Płyty gr.18mm. Plecy wykonać z pełnej płyty. Stosować wieszak wysuwany L=30-35cm montowany symetrycznie do dolnej płaszczyzny górnej półki. Uchwyty we frontach dwupunktowe. Lustro od wewnętrznej strony na jednym z frontów. Uwaga! Jeśli szafa będzie ustawiana w zespoły meblowe (sprawdzić z częścią rysunkową – rysunk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biorcze kondygnacji) należy ją łączyć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 zespole meblowym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za pomocą złączy meblowych Ø5 M4 x 30-40 mm,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 sąsiednimi.</w:t>
            </w:r>
          </w:p>
        </w:tc>
      </w:tr>
      <w:tr w:rsidR="004B4772" w:rsidRPr="004B4772" w14:paraId="77AFBF1B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3A8D" w14:textId="18AF962D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0999" w14:textId="4864A7FA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SZAFA UBR. 80X46x190</w:t>
            </w:r>
          </w:p>
          <w:p w14:paraId="3A1DF130" w14:textId="574AFD22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A098" w14:textId="41C2A1A5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Fronty pełne zamykane zamkiem baskwilowym patentowym w systemie master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="003E1AD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(klucz generalny wg ustalonego planu z Zamawiającym)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Obrzeża ABS w tej samej kolorystyce 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Nóżki/stópki wykonane z ABS. Płyty gr.18mm. Plecy wykonać z pełnej płyty. Stosować wieszak wysuwany L=30-35cm montowany symetrycznie do dolnej płaszczyzny górnej półki. Uchwyty we frontach dwupunktowe. Lustro od wewnętrznej strony na jednym z frontów. Uwaga! Jeśli szafa będzie ustawiana w zespoły meblowe (sprawdzić z częścią rysunkową – rysunk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biorcze kondygnacji) należy ją łączyć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 zespole meblowym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za pomocą złączy meblowych Ø5 M4 x 30-40 mm,</w:t>
            </w:r>
            <w:r w:rsidR="00F71F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 sąsiednimi.</w:t>
            </w:r>
          </w:p>
        </w:tc>
      </w:tr>
      <w:tr w:rsidR="004B4772" w:rsidRPr="004B4772" w14:paraId="72881559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717C" w14:textId="62C0011E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2F7D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SZAFKA 80x46x115</w:t>
            </w:r>
          </w:p>
          <w:p w14:paraId="3265737F" w14:textId="64109152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939E" w14:textId="10C0EEC2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Fronty pełne zamykane zamkiem baskwilowym patentowym w systemie master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3E1AD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(klucz generalny wg ustalonego planu z Zamawiającym)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 skrzydle czynnym oraz z listwą przylgową wewnętrzną w skrzydle biernym. Obrzeża ABS w tej samej kolorystyce 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Nóżki/stópki wykonane z ABS. Płyty gr.18mm. Plecy wykonać z pełnej płyty. Półki montowane na stałe w równym rozstawie. Uchwyty dwupunktowe.</w:t>
            </w:r>
          </w:p>
        </w:tc>
      </w:tr>
      <w:tr w:rsidR="004B4772" w:rsidRPr="004B4772" w14:paraId="65D23A35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E866" w14:textId="54945521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A6CF" w14:textId="4D9ABEE2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SZAFKA 80x46x115</w:t>
            </w:r>
          </w:p>
          <w:p w14:paraId="698B6EA3" w14:textId="415DFC09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5E66" w14:textId="69F1BEB6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Fronty pełne zamykane zamkiem baskwilowym patentowym w systemie master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3E1AD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(klucz generalny wg ustalonego planu z Zamawiającym)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w skrzydle czynnym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listwą przylgową wewnętrzną w skrzydle biernym. Obrzeża ABS w tej samej kolorystyce</w:t>
            </w:r>
            <w:r w:rsidR="003145C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-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 mm. Nóżki/stópki wykonane z ABS. Płyty gr.18mm. Plecy wykonać z pełnej płyty. Półki montowane na stałe w równym rozstawie. Uchwyty dwupunktowe.</w:t>
            </w:r>
          </w:p>
        </w:tc>
      </w:tr>
      <w:tr w:rsidR="004B4772" w:rsidRPr="004B4772" w14:paraId="50511055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E436" w14:textId="7A2E4B7E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1273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SZAFKA 80x46x80</w:t>
            </w:r>
          </w:p>
          <w:p w14:paraId="75B2C71A" w14:textId="01CCA936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2854" w14:textId="40AE7689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Szafę wykonać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Fronty pełne zamykane zamkiem baskwilowym patentowym w systemie master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3E1AD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(klucz generalny wg ustalonego planu z Zamawiającym)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w skrzydle czynnym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listwą przylgową wewnętrzną w skrzydle biernym. Obrzeża ABS w tej samej kolorystyce </w:t>
            </w:r>
            <w:r w:rsidR="003145C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Nóżki/stópki wykonane z ABS. Płyty gr.18mm. Plecy wykonać z pełnej płyty. Półki montowane na stałe w równym rozstawie. Uchwyty dwupunktowe.</w:t>
            </w:r>
          </w:p>
        </w:tc>
      </w:tr>
      <w:tr w:rsidR="004B4772" w:rsidRPr="004B4772" w14:paraId="5048E412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6358" w14:textId="000636D9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5838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SZAFKA 80x46x80</w:t>
            </w:r>
          </w:p>
          <w:p w14:paraId="17AC1857" w14:textId="59FA32BC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6E43" w14:textId="12E84528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Kolorystyka płyt –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Fronty pełne zamykane zamkiem baskwilowym patentowym w systemie master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3E1AD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(klucz generalny wg ustalonego planu z Zamawiającym)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w skrzydle czynnym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listwą przylgową wewnętrzną w skrzydle biernym. Obrzeża ABS w tej samej kolorystyce </w:t>
            </w:r>
            <w:r w:rsidR="003145C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2 mm. Nóżki/stópki wykonane z ABS. Płyty gr.18mm. Plecy wykonać z pełnej płyty. Półki montowane na stałe w równym rozstawie. Uchwyty dwupunktowe.</w:t>
            </w:r>
          </w:p>
        </w:tc>
      </w:tr>
      <w:tr w:rsidR="004B4772" w:rsidRPr="004B4772" w14:paraId="1345FCF7" w14:textId="77777777" w:rsidTr="004B4772">
        <w:trPr>
          <w:trHeight w:val="111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5751" w14:textId="73B1BF94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A0F7" w14:textId="77777777" w:rsidR="00F71F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SZAFKA GOSP. 160x60x90</w:t>
            </w:r>
          </w:p>
          <w:p w14:paraId="1A7EE52C" w14:textId="4467883E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  <w:r w:rsidR="00D921B0"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</w:p>
          <w:p w14:paraId="32BC6A8F" w14:textId="1B4ED546" w:rsidR="00F71F91" w:rsidRPr="004B4772" w:rsidRDefault="00F71F9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5D35" w14:textId="671D6084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Szafka gospodarcza podzielona na 3 części: część z półkami, lodówką i szufladami. Wszystkie częśc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="003145CF" w:rsidRPr="004B4772"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amykane frontami. Cichy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domyk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Korpus, ściana tylna, fronty i półk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gr.18mm. Wieniec górny gr. ca. 25mm Kolorystyka płyt –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podobna pod względem wybarwienia i rysunku usłojenia. Fronty szuflad w kolorze oliwkowym U2508 VL wg próbnika Kronospan lub zbliżonym pod względem kolorystyki. Obrzeża PCV </w:t>
            </w:r>
            <w:r w:rsidR="003145C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 w tym samym kolorze co płyty. Uchwyty dwupunktowe. W środkowej części wcięcie w tylnej części blatu (szczelina wentylacyjna zapewniająca cyrkulację powietrza i odprowadzenie ciepła od radiatora/sprężarki chłodziarki.</w:t>
            </w:r>
          </w:p>
          <w:p w14:paraId="13E71F05" w14:textId="77777777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  <w:p w14:paraId="0150C945" w14:textId="61FE2F09" w:rsidR="005D123B" w:rsidRPr="004B4772" w:rsidRDefault="005D123B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4B4772" w:rsidRPr="004B4772" w14:paraId="7F1416B0" w14:textId="77777777" w:rsidTr="004B4772">
        <w:trPr>
          <w:trHeight w:val="155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393D" w14:textId="6D0C96C5" w:rsidR="00B41F9E" w:rsidRPr="004B4772" w:rsidRDefault="007C5E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76DB" w14:textId="36EAA4B3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SZAFKA GOSP. 160x60x90</w:t>
            </w:r>
          </w:p>
          <w:p w14:paraId="14235956" w14:textId="0EBAC8B1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  <w:p w14:paraId="2CCED6A1" w14:textId="731B5587" w:rsidR="00D921B0" w:rsidRPr="004B4772" w:rsidRDefault="00D921B0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A481" w14:textId="3A76206A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Szafka gospodarcza podzielona na 3 części: część z półkami, lodówką i szufladami. Wszystkie częśc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="003145CF" w:rsidRPr="004B4772"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amykane frontami. Cichy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domyk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Korpus, ściana tylna, fronty i półk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gr.18mm. Wieniec górny gr. ca. 25mm Kolorystyka płyt –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podobna pod względem wybarwienia i rysunku usłojenia. Fronty szuflad w kolorze oliwkowym U2508 VL wg próbnika Kronospan lub zbliżonym pod względem kolorystyki. Obrzeża PCV </w:t>
            </w:r>
            <w:r w:rsidR="003145C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 w tym samym kolorze co płyty. Uchwyty dwupunktowe. W środkowej części wcięcie w tylnej części blatu (szczelina wentylacyjna zapewniająca cyrkulację powietrza i odprowadzenie ciepła od radiatora/sprężarki chłodziarki.</w:t>
            </w:r>
          </w:p>
          <w:p w14:paraId="4434F3CF" w14:textId="494561C4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  <w:p w14:paraId="05C46F61" w14:textId="77777777" w:rsidR="00FF3B71" w:rsidRPr="004B4772" w:rsidRDefault="00FF3B71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160CAB4B" w14:textId="48E32C0C" w:rsidR="005D123B" w:rsidRPr="004B4772" w:rsidRDefault="005D123B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  <w:tr w:rsidR="004B4772" w:rsidRPr="004B4772" w14:paraId="15C671BC" w14:textId="77777777" w:rsidTr="004B4772">
        <w:trPr>
          <w:trHeight w:val="69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897D8" w14:textId="75086633" w:rsidR="00322345" w:rsidRPr="004B4772" w:rsidDel="007C5ECE" w:rsidRDefault="0032234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F497" w14:textId="60C664AA" w:rsidR="00322345" w:rsidRPr="004B4772" w:rsidRDefault="0032234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LODÓWKA PODBLATOWA JEDNODRZWIOWA DO ZABUDOWY W SZAFKACH GOSPODARCZYCH Z POZ. 27, 28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50464" w14:textId="363CAF0B" w:rsidR="00322345" w:rsidRPr="004B4772" w:rsidRDefault="00322345" w:rsidP="0032234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Lodówka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podblatowa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jednodrzwiowa do zabudowy.</w:t>
            </w:r>
            <w:r w:rsidRPr="004B47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Wymogi: klasa energetyczna min. E, gwarancja min. 36 miesięcy.</w:t>
            </w:r>
          </w:p>
        </w:tc>
      </w:tr>
      <w:tr w:rsidR="004B4772" w:rsidRPr="004B4772" w14:paraId="745D3AF0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51DA" w14:textId="51141CA6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DA2B" w14:textId="6EB2B077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STOLIK  90X90x72</w:t>
            </w:r>
          </w:p>
          <w:p w14:paraId="53CBF209" w14:textId="5D8266E8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0DB6" w14:textId="37AFAD9E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Stolik z blatem kwadratowym 90x90cm wykonanym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25mm.w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podobnym pod względem wybarwienia i rysunku usłojenia. Obrzeża ABS w tej samej kolorystyce </w:t>
            </w:r>
            <w:r w:rsidR="0038001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Stelaż: nogi wykonane z profilu o przekroju trójkąta prostokątnego 50x50x70 mm, wyposażone w stopki regulacyjne, całość malowana proszkowo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521114F1" w14:textId="7C72C5A7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7A11FB1F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FDC7" w14:textId="3A3D3F22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1868" w14:textId="77777777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STOLIK  90X90x72</w:t>
            </w:r>
          </w:p>
          <w:p w14:paraId="35D6870C" w14:textId="52693A4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34FA" w14:textId="60CAE451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Stolik z blatem kwadratowym 90x90cm wykonanym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25mm.w kolorze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podobnym pod względem wybarwienia i rysunku usłojenia. Obrzeża ABS w tej samej kolorystyce </w:t>
            </w:r>
            <w:r w:rsidR="003145C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Stelaż: nogi wykonane z profilu o przekroju trójkąta prostokątnego 50x50x70 mm, wyposażone w stopki regulacyjne, całość malowana proszkowo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bookmarkStart w:id="1" w:name="_GoBack"/>
            <w:bookmarkEnd w:id="1"/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0207A357" w14:textId="09FA118E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23178201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CF26" w14:textId="5AABBE1D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AB29" w14:textId="29ED903C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STOLIK  FI 70x72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2F54" w14:textId="0E76AE16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Stolik z blatem okrągłym o średnicy 70cm wykonanym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25mm.w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podobnym pod względem wybarwienia i rysunku usłojenia. Obrzeża ABS w tej samej kolorystyce gr. 2 mm. Stelaż kolumnowy z rury o przekroju okrągłym średnicy 60mm  i podstawie krzyżakowej  4-ramiennej, całość malowana proszkowo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2201333D" w14:textId="24A1DE95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53E93CF0" w14:textId="77777777" w:rsidTr="004B4772">
        <w:trPr>
          <w:trHeight w:val="16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27D8" w14:textId="09A9324F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7AE9" w14:textId="77777777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STÓŁ KONF. 90X180x72</w:t>
            </w:r>
          </w:p>
          <w:p w14:paraId="407C6E3F" w14:textId="2912FD3C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EEDA" w14:textId="7A01322B" w:rsidR="00BF1DCB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Stół na stelażu z profili stalowych lakierowanych proszkowo na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grafit szary,</w:t>
            </w:r>
            <w:r w:rsidR="003145C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z nogami w kształcie odwróconej litery H. Blat gr. 25mm z płyty wiórowej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kolorze: </w:t>
            </w:r>
          </w:p>
          <w:p w14:paraId="2B75E078" w14:textId="1AEE93F5" w:rsidR="00BF1DCB" w:rsidRPr="004B4772" w:rsidRDefault="00BF1DCB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1:  orzech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podobnym pod względem wybarwienia i rysunku usłojenia. - 9 szt.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oraz</w:t>
            </w:r>
          </w:p>
          <w:p w14:paraId="3594C01B" w14:textId="1BBC0D37" w:rsidR="00BF1DCB" w:rsidRPr="004B4772" w:rsidRDefault="00BF1DCB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wariant 2: orzech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jasny K008 PW lub podobnym pod względem wybarwienia i rysunku usłojenia – 1 szt.</w:t>
            </w:r>
          </w:p>
          <w:p w14:paraId="337F8AF4" w14:textId="1853B5A0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Obrzeża ABS w tej samej kolorystyce </w:t>
            </w:r>
            <w:r w:rsidR="0038001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gr. 2 mm.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Należy zwrócić uwagę na cofnięte nogi względem krańców blatu.</w:t>
            </w:r>
          </w:p>
          <w:p w14:paraId="009E4C7E" w14:textId="1140B556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2E9ECAC9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A1C0" w14:textId="3AFBB706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5B15" w14:textId="4ABA0A95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STÓŁ KONF. 90X220x72</w:t>
            </w:r>
          </w:p>
          <w:p w14:paraId="12F10A89" w14:textId="0DDBF7B1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3B27" w14:textId="59A46572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Stół na stelażu z profili stalowych lakierowanych proszkowo na kolor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szary,z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nogami w kształcie odwróconej litery H. Blat gr. 25mm z płyty wiórowej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kolorze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podobnym pod względem wybarwienia i rysunku usłojenia. Obrzeża ABS w tej samej kolorystyce </w:t>
            </w:r>
            <w:r w:rsidR="0038001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gr. 2 mm.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Należy zwrócić uwagę na cofnięte nogi względem krańców blatu.</w:t>
            </w:r>
          </w:p>
          <w:p w14:paraId="442DDDB2" w14:textId="1C1B8009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3C839DC5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41AF" w14:textId="65A92F1A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A67D" w14:textId="4DC5C302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STÓŁ KONF. 90X180x72</w:t>
            </w:r>
          </w:p>
          <w:p w14:paraId="62A2A70C" w14:textId="20D6068B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D1FF" w14:textId="02F4E534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Stół z blatem prostokątnym 90x180cm wykonanym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25mm.w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podobnym pod względem wybarwienia i rysunku usłojenia. Obrzeża ABS w tej samej kolorystyce </w:t>
            </w:r>
            <w:r w:rsidR="0038001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Stelaż: nogi wykonane z profilu o przekroju trójkąta prostokątnego 50x50x70 mm, wyposażone w stopki regulacyjne, belka konstrukcyjna łącząca nogi wykonana z profilu zamkniętego 50x30mm. Całość malowana proszkowo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14EF5459" w14:textId="6690311F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02FC8F4B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5454" w14:textId="2680F50E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7057" w14:textId="77777777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STÓŁ KONF. 80X210x72</w:t>
            </w:r>
          </w:p>
          <w:p w14:paraId="11D7D21E" w14:textId="2CCD81FD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2159" w14:textId="745A94AF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Stół z blatem prostokątnym 80x210cm wykonanym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25mm.w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podobnym pod względem wybarwienia i rysunku usłojenia. Obrzeża ABS w tej samej kolorystyce </w:t>
            </w:r>
            <w:r w:rsidR="0038001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gr. 2 mm. Stelaż: nogi wykonane z profilu o przekroju trójkąta prostokątnego 50x50x70 mm, wyposażone w stopki regulacyjne, belka konstrukcyjna łącząca nogi wykonana z profilu zamkniętego 50x30mm. Całość malowana proszkowo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1FA473D6" w14:textId="182CDF22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232246D8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ECB7" w14:textId="3C45D02F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87CB" w14:textId="77777777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STÓŁ KONF. 100X250x74</w:t>
            </w:r>
          </w:p>
          <w:p w14:paraId="00B2F25E" w14:textId="145E4859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09B4" w14:textId="67372885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Stół z blatem prostokątnym 100x250cm wykonanym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25mm.w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podobnym pod względem wybarwienia i rysunku usłojenia. Obrzeża ABS w tej samej kolorystyce gr. 2 mm. Stelaż zamknięty: nogi wykonane z profilu o przekroju trójkąta prostokątnego 50x50x70 mm , wyposażone w stopki regulacyjne, belka konstrukcyjna łącząca nogi wykonana z profilu zamkniętego 50x30mm. Całość malowana proszkowo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stole zamontować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mediaport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blatowy np..: Magnat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Frame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2 x 230V+2xRJ45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inox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podobny o </w:t>
            </w:r>
            <w:r w:rsidR="00C22D7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tej samej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iloś</w:t>
            </w:r>
            <w:r w:rsidR="00C22D73" w:rsidRPr="004B4772">
              <w:rPr>
                <w:rFonts w:asciiTheme="minorHAnsi" w:eastAsia="Times New Roman" w:hAnsiTheme="minorHAnsi" w:cstheme="minorHAnsi"/>
                <w:lang w:eastAsia="pl-PL"/>
              </w:rPr>
              <w:t>ci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gniazd zasilających i abonenckich</w:t>
            </w:r>
            <w:r w:rsidR="00C22D7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ramką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inox</w:t>
            </w:r>
            <w:proofErr w:type="spellEnd"/>
            <w:r w:rsidR="00C22D73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6C08A802" w14:textId="1083F9A0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255DCD10" w14:textId="77777777" w:rsidTr="004B4772">
        <w:trPr>
          <w:trHeight w:val="55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A40F" w14:textId="5D507A75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8839" w14:textId="3DE920B4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STÓŁ KONF. 120X360x74</w:t>
            </w:r>
          </w:p>
          <w:p w14:paraId="4E16BA40" w14:textId="4863F635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B391" w14:textId="2EE5568E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Stół z blatem prostokątnym 120x360cm wykonanym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25mm.w kolorze Wiśnia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Riverside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Ciemna np.:K078 PW Kronospan lub podobnym pod względem wybarwienia i rysunku usłojenia. Obrzeża ABS w tej samej kolorystyce gr. 2 mm. Dopuszcza się łączenie blatu w części środkowej na wspólnym stelażu. Stelaż: nogi wykonane z profilu o przekroju trójkąta prostokątnego 50x50x70 mm , wyposażone w stopki regulacyjne, belka konstrukcyjna łącząca nogi wykonana z profilu zamkniętego 50x30mm. Całość malowana proszkowo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stole zamontować 2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mediaporty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blatowe np..: Magnat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Frame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2 x 230V+2xRJ45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inox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</w:t>
            </w:r>
            <w:r w:rsidR="00C22D7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podobny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o </w:t>
            </w:r>
            <w:r w:rsidR="00C22D7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tej samej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iloś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ci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gniazd zasilających i abonenckich</w:t>
            </w:r>
            <w:r w:rsidR="00C22D7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ramką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inox</w:t>
            </w:r>
            <w:proofErr w:type="spellEnd"/>
            <w:r w:rsidR="00C22D73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58F40B2E" w14:textId="150B9178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654DEF31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A120" w14:textId="7376BD1B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18F3" w14:textId="090AE118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STÓŁ KONF. SKŁADANY 80x160x74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2528" w14:textId="2F3650E4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Stół z blatem prostokątnym 80x160cm wykonanym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25mm.w kolorze czereśnia lub podobnym pod względem wybarwienia i rysunku usłojenia. Obrzeża ABS w tej samej kolorystyce gr. 2 mm. Kolor melaminy dobrać do stołów będących w posiadaniu zamawiającego. Stelaż chromowany, z funkcją składania nóg.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4F03F153" w14:textId="413CFCA0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3210C240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162B" w14:textId="2D41B683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6D94" w14:textId="77777777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STÓŁ KONF. 100X250x74</w:t>
            </w:r>
          </w:p>
          <w:p w14:paraId="58057AFD" w14:textId="04968662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KOLOR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9572B" w14:textId="1F952BCC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Stół z blatem prostokątnym 100x250cm wykonanym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25mm.w kolorze 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ciepły np.:K020 PW Kronospan lub podobnym pod względem wybarwienia i rysunku usłojenia. Obrzeża ABS w tej samej kolorystyce gr. 2 mm. Stelaż: nogi wykonane z profilu o przekroju trójkąta prostokątnego 50x50x70 mm, wyposażone w stopki regulacyjne, belka konstrukcyjna łącząca nogi wykonana z profilu zamkniętego 50x30mm. Całość malowana proszkowo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szary.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stole zamontować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mediaport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blatowy np..: Magnat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Frame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2 x 230V+2xRJ45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inox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podobny o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tej samej ilości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gniazd zasilających i abonenckich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ramką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inox</w:t>
            </w:r>
            <w:proofErr w:type="spellEnd"/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654C100D" w14:textId="3392C43B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  <w:tr w:rsidR="004B4772" w:rsidRPr="004B4772" w14:paraId="0EE93ADE" w14:textId="77777777" w:rsidTr="004B4772">
        <w:trPr>
          <w:trHeight w:val="82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F0EF" w14:textId="4D038340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D8F1" w14:textId="3B0B4FD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BLAT MONT. DO ŚCIANY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6068" w14:textId="6C8BEB66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Blat z płyty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melaminowanej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gr. 36mm z obrzeżem PCV gr. 2 mm. W kolorze orzech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select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jasny K008 PW wg próbnika Kronospan lub podobny pod względem wybarwienia i rysunku usłojenia. Montaż do ściany na kątownikach w kolorze aluminium.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="0029602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Przed wykonaniem należy sprawdzić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wymiary z natury i dokonać koniecznych korekt.</w:t>
            </w:r>
          </w:p>
        </w:tc>
      </w:tr>
      <w:tr w:rsidR="004B4772" w:rsidRPr="004B4772" w14:paraId="2B2E3F5F" w14:textId="77777777" w:rsidTr="004B4772">
        <w:trPr>
          <w:trHeight w:val="311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1C42" w14:textId="1ACF08EA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DFFF" w14:textId="52E5571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FOTEL BIUROWY TYP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C63E" w14:textId="077FDA45" w:rsidR="008306B2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Fotel obrotowy na kółkach z mechanizmem synchronicznym, na podnośniku gazowym</w:t>
            </w:r>
            <w:r w:rsidR="004F6995" w:rsidRPr="004B4772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podłokietnikami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Oparcie i siedzisko tapicerowane tkaniną w kolorze szarym np.: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bond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23 wg próbnika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Bejot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podobną (dopuszcza się stosowanie rozwiązań równoważnych </w:t>
            </w:r>
            <w:r w:rsidR="008306B2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spełniających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następujące kryteria:  Ścieralność: </w:t>
            </w:r>
            <w:r w:rsidR="00C85A4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co najmniej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100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000 cykli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Martindale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</w:t>
            </w:r>
            <w:r w:rsidR="00C85A41" w:rsidRPr="004B4772"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dporność na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pilling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Skład: poliester +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acryl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Odporność na światło: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, Gramatura: minimum 250 g/m2</w:t>
            </w:r>
            <w:r w:rsidR="008306B2"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4DAC9D4F" w14:textId="4E3330EE" w:rsidR="000970DC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Podłokietniki plastikowe z regulacją wysokości i miękką nakładką z PU. Kółka o średnicy ca. 60-70 mm z przeznaczeniem na miękkie podłoże. Podstawa pięcioramienna plastikowa. Mechanizm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samoważący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- siła sprężyny dopasowuje się automatycznie do ciężaru siedzącego, zakres regulacji odchylenia oparcia/siedziska: 20⁰/5⁰, z blokadą oparcia w </w:t>
            </w:r>
            <w:r w:rsidR="008139A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4 pozycjach. Regulacja wysokości siedziska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jego wysuwu.</w:t>
            </w:r>
          </w:p>
          <w:p w14:paraId="4082D747" w14:textId="4E4B8CB2" w:rsidR="000970DC" w:rsidRPr="004B4772" w:rsidRDefault="000970DC">
            <w:pPr>
              <w:spacing w:after="0" w:line="240" w:lineRule="auto"/>
              <w:rPr>
                <w:rFonts w:asciiTheme="minorHAnsi" w:eastAsia="Times New Roman" w:hAnsiTheme="minorHAnsi" w:cstheme="minorHAnsi"/>
                <w:strike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trike/>
                <w:lang w:eastAsia="pl-PL"/>
              </w:rPr>
              <w:t>Zamawiający dopuszcza tolerancję względem parametrów podanych w części graficznej projektu:</w:t>
            </w:r>
          </w:p>
          <w:p w14:paraId="14A04588" w14:textId="6F568E15" w:rsidR="000970DC" w:rsidRPr="004B4772" w:rsidRDefault="000970DC" w:rsidP="002507F8">
            <w:pPr>
              <w:spacing w:after="0" w:line="240" w:lineRule="auto"/>
              <w:rPr>
                <w:rFonts w:asciiTheme="minorHAnsi" w:eastAsia="Times New Roman" w:hAnsiTheme="minorHAnsi" w:cstheme="minorHAnsi"/>
                <w:strike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trike/>
                <w:lang w:eastAsia="pl-PL"/>
              </w:rPr>
              <w:t>- w zakresie regulacji podłokietnika  …</w:t>
            </w:r>
            <w:r w:rsidR="005514F5" w:rsidRPr="004B4772">
              <w:rPr>
                <w:rFonts w:asciiTheme="minorHAnsi" w:eastAsia="Times New Roman" w:hAnsiTheme="minorHAnsi" w:cstheme="minorHAnsi"/>
                <w:strike/>
                <w:lang w:eastAsia="pl-PL"/>
              </w:rPr>
              <w:t>175-255</w:t>
            </w:r>
            <w:r w:rsidRPr="004B4772">
              <w:rPr>
                <w:rFonts w:asciiTheme="minorHAnsi" w:eastAsia="Times New Roman" w:hAnsiTheme="minorHAnsi" w:cstheme="minorHAnsi"/>
                <w:strike/>
                <w:lang w:eastAsia="pl-PL"/>
              </w:rPr>
              <w:t>………….mm;</w:t>
            </w:r>
          </w:p>
          <w:p w14:paraId="567D634D" w14:textId="66EE1457" w:rsidR="000970DC" w:rsidRPr="004B4772" w:rsidRDefault="000970DC" w:rsidP="002507F8">
            <w:pPr>
              <w:spacing w:after="0" w:line="240" w:lineRule="auto"/>
              <w:rPr>
                <w:rFonts w:asciiTheme="minorHAnsi" w:eastAsia="Times New Roman" w:hAnsiTheme="minorHAnsi" w:cstheme="minorHAnsi"/>
                <w:strike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trike/>
                <w:lang w:eastAsia="pl-PL"/>
              </w:rPr>
              <w:t>- w zakresie regulacji wysokości siedziska …</w:t>
            </w:r>
            <w:r w:rsidR="005514F5" w:rsidRPr="004B4772">
              <w:rPr>
                <w:rFonts w:asciiTheme="minorHAnsi" w:eastAsia="Times New Roman" w:hAnsiTheme="minorHAnsi" w:cstheme="minorHAnsi"/>
                <w:strike/>
                <w:lang w:eastAsia="pl-PL"/>
              </w:rPr>
              <w:t>440-550</w:t>
            </w:r>
            <w:r w:rsidRPr="004B4772">
              <w:rPr>
                <w:rFonts w:asciiTheme="minorHAnsi" w:eastAsia="Times New Roman" w:hAnsiTheme="minorHAnsi" w:cstheme="minorHAnsi"/>
                <w:strike/>
                <w:lang w:eastAsia="pl-PL"/>
              </w:rPr>
              <w:t>…mm;</w:t>
            </w:r>
          </w:p>
          <w:p w14:paraId="696A398A" w14:textId="602E40A4" w:rsidR="00B41F9E" w:rsidRPr="004B4772" w:rsidRDefault="000970DC" w:rsidP="002507F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trike/>
                <w:lang w:eastAsia="pl-PL"/>
              </w:rPr>
              <w:t>- względem wymiarów fotela +/- 20mm.</w:t>
            </w:r>
          </w:p>
        </w:tc>
      </w:tr>
      <w:tr w:rsidR="004B4772" w:rsidRPr="004B4772" w14:paraId="435730CA" w14:textId="77777777" w:rsidTr="004B4772">
        <w:trPr>
          <w:trHeight w:val="276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E9FE" w14:textId="1395CA9C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7DE2" w14:textId="7777777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 FOTEL BIUROWY TYP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FAF4" w14:textId="7B356B6C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Fotel obrotowy na kółkach z mechanizmem kołyskowym z podłokietnikami, na podnośniku gazowym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Oparcie i siedzisko stanowią jeden monolityczny element. Oparcie o smukłej sylwetce zwężające się ku górze. Siedzisko i oparcie wykonane na bazie metalowego szkieletu i wtryskowej pianki o właściwościach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trudnozapalnych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Tapicerka oparcia, aby uniknąć marszczenia ze względu na obłe kształty powinna być zszywana z elementów (nie dopuszcza się efektu marszczenia. Podstawa pięcioramienna wykonana z aluminium polerowanego. Kółka o średnicy ca. 60-70mm. Podłokietniki w kształcie rombu wykonane ze stalowego chromowanego płaskownika  o szerokości 25 mm z nakładką wykonaną ze skóry. Mechanizm kołyskowy z polerowanego aluminium z blokadą oparcia w</w:t>
            </w:r>
            <w:r w:rsidR="008139A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min.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4 położeniach. Wszystkie regulacje mechanizmów powinny być obsługiwane z pozycji siedzącej bez konieczności wstawania z krzesła. Fotel tapicerowany skór</w:t>
            </w:r>
            <w:r w:rsidR="005F782D" w:rsidRPr="004B4772">
              <w:rPr>
                <w:rFonts w:asciiTheme="minorHAnsi" w:eastAsia="Times New Roman" w:hAnsiTheme="minorHAnsi" w:cstheme="minorHAnsi"/>
                <w:lang w:eastAsia="pl-PL"/>
              </w:rPr>
              <w:t>ą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naturalną  w kolorze ciemno-szarym, antracytowym (należy przedstawić próbnik wybarwień do wyboru </w:t>
            </w:r>
            <w:r w:rsidR="005D29C1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="00FC1409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7EBF05A0" w14:textId="77777777" w:rsidTr="004B4772">
        <w:trPr>
          <w:trHeight w:val="99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A089" w14:textId="748A6EBA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5180" w14:textId="434AFF3F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KRZESŁO TYP 1 (pokoje)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D88" w14:textId="57D5F5F3" w:rsidR="00F77009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Krzesło na płozie z podłokietnikami, siedzisko z oparciem tapicerowane.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Siedzisko i oparcie wykonane na bazie sklejki ośmiowarstwowej, gięto – klejonej o grubości </w:t>
            </w:r>
            <w:r w:rsidR="004A7B7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11 mm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pianki o właściwościach trudno zapalnych. Grubość oparcia </w:t>
            </w:r>
            <w:r w:rsidR="004A7B7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40mm, grubość siedziska </w:t>
            </w:r>
            <w:r w:rsidR="004A7B7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50mm.</w:t>
            </w:r>
            <w:r w:rsidR="005F782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Stelaż  wykonany ze stalowej rury okrągłej o średnicy 22mm i grubości ścianki </w:t>
            </w:r>
            <w:r w:rsidR="004A7B7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2mm – lakierowanej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4A7B7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grafit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szary. Mocowanie stelaża z elementem tapicerowanym pod siedziskiem. Płoza krzesła i podłokietnik stanowi jeden odcinek giętej rury. Na podłokietniki stosować nakładk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miękkiego PUP. Tapicerka - tkanina w kolorze szarym typu “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eko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-skóra” np.: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keimo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755 wg próbnika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Bejot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podobną (dopuszcza się stosowanie rozwiązań równoważnych</w:t>
            </w:r>
            <w:r w:rsidR="00F7700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spełniając</w:t>
            </w:r>
            <w:r w:rsidR="00F77009" w:rsidRPr="004B4772">
              <w:rPr>
                <w:rFonts w:asciiTheme="minorHAnsi" w:eastAsia="Times New Roman" w:hAnsiTheme="minorHAnsi" w:cstheme="minorHAnsi"/>
                <w:lang w:eastAsia="pl-PL"/>
              </w:rPr>
              <w:t>ych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następujące kryteria:  Ścieralność: co najmniej</w:t>
            </w:r>
            <w:r w:rsidR="00D921B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100 000 cykli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Martindale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Odporność na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pilling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Skład: poliuretan, Odporność na światło: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  <w:r w:rsidR="008602C8" w:rsidRPr="004B4772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Gramatura: minimum 420 g/m2</w:t>
            </w:r>
            <w:r w:rsidR="00F77009"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6901A25F" w14:textId="28BFBCA5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Funkcja sztaplowania.</w:t>
            </w:r>
          </w:p>
        </w:tc>
      </w:tr>
      <w:tr w:rsidR="004B4772" w:rsidRPr="004B4772" w14:paraId="4C268A37" w14:textId="77777777" w:rsidTr="004B4772">
        <w:trPr>
          <w:trHeight w:val="331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D9A5" w14:textId="7DC6CE47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9B43" w14:textId="361566D3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KRZESŁO TYP 2</w:t>
            </w:r>
          </w:p>
          <w:p w14:paraId="3C752EA3" w14:textId="63FB2DB5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(podstawa krzyżakowa)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F6AF" w14:textId="187DF112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Krzesło na podstawie krzyżakowej obrotowe z podłokietnikami.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Siedzisko i oparcie wykonane ze sklejki o grubości </w:t>
            </w:r>
            <w:r w:rsidR="004A7B7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9 mm oraz pianki o </w:t>
            </w:r>
            <w:r w:rsidR="00D921B0" w:rsidRPr="004B4772">
              <w:rPr>
                <w:rFonts w:asciiTheme="minorHAnsi" w:eastAsia="Times New Roman" w:hAnsiTheme="minorHAnsi" w:cstheme="minorHAnsi"/>
                <w:lang w:eastAsia="pl-PL"/>
              </w:rPr>
              <w:t>właściwościach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trudnozapalnych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Siedzisko wraz z oparciem kubełkowe, wykonane jako jeden element. Kubełek o prostym geometrycznym kształcie w całości tapicerowany, z oparciem zwężającym się ku górze. Tapicerka zszywana z dwóch formatek tkaniny stanowiących przód i tył.  Wszystkie krawędzie wokół kubełka w miejscu zszycia tapicerki tworzą margines w formie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kedra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Mechanizm obrotowy bez regulacji wysokości. Obrotowa kolumna w kolorze czarnym. Czteroramienny krzyżak o pająkowatym kształcie wykonany z aluminium malowanego proszkowo na</w:t>
            </w:r>
            <w:r w:rsidR="006B050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grafit szary. Podłokietniki w kształcie rombu wykonane ze stalowego płaskownika o szerokości 25 mm malowane proszkowo na ten sam kolor RAL co krzyżak, z nakładką tapicerowaną skórą. Tapicerka - tkanina w kolorze szarym typu “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eko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-skóra” np.: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keimo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755 wg próbnika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Bejot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podobną (dopuszcza się stosowanie rozwiązań równoważnych spełniając</w:t>
            </w:r>
            <w:r w:rsidR="006F0E2F" w:rsidRPr="004B4772">
              <w:rPr>
                <w:rFonts w:asciiTheme="minorHAnsi" w:eastAsia="Times New Roman" w:hAnsiTheme="minorHAnsi" w:cstheme="minorHAnsi"/>
                <w:lang w:eastAsia="pl-PL"/>
              </w:rPr>
              <w:t>ych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następujące kryteria:  Ścieralność: co najmniej</w:t>
            </w:r>
            <w:r w:rsidR="00D921B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100 000 cykli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Martindale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Odporność na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pilling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Skład: poliuretan, Odporność na światło: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  <w:r w:rsidR="00024495" w:rsidRPr="004B4772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Gramatura: minimum 420 g/m2</w:t>
            </w:r>
            <w:r w:rsidR="006F0E2F"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2E2D6386" w14:textId="77777777" w:rsidTr="004B4772">
        <w:trPr>
          <w:trHeight w:val="70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3685" w14:textId="4EE46B9C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6DB6" w14:textId="77777777" w:rsidR="00D921B0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KRZESŁO TYP 3</w:t>
            </w:r>
          </w:p>
          <w:p w14:paraId="46E584A7" w14:textId="2B669451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(na kółkach)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C9B7" w14:textId="446548B9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Tapicerowane krzesło konferencyjne na czteronożnym stelażu z kółkami</w:t>
            </w:r>
            <w:r w:rsidR="000F296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podłokietnikami.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Siedzisko i oparcie wykonane ze sklejki o grubości </w:t>
            </w:r>
            <w:r w:rsidR="00485BD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9 mm oraz pianki o właściwościach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trudnozapalnych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Siedzisko wraz z oparciem kubełkowe, wykonane jako jeden element. Kubełek o prostym geometrycznym kształcie w całości tapicerowany, z oparciem zwężającym się ku górze. Tapicerka zszywana z dwóch formatek tkaniny stanowiących przód i tył. Wszystkie krawędzie wokół kubełka w miejscu zszycia tapicerki tworzą margines w formie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kedra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Czteronożny stelaż wykonany z rury stalowej o średnicy </w:t>
            </w:r>
            <w:r w:rsidR="00E56870" w:rsidRPr="004B4772">
              <w:rPr>
                <w:rFonts w:asciiTheme="minorHAnsi" w:eastAsia="Times New Roman" w:hAnsiTheme="minorHAnsi" w:cstheme="minorHAnsi"/>
                <w:lang w:eastAsia="pl-PL"/>
              </w:rPr>
              <w:t>22 i grubości ścianki min. 2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mm. Stelaż o pająkowatym kształcie przy czym rury stelaża do wysokości 100 mm od podłoża są do niego prostopadłe, a następnie są ugięte pod kątem i łączą się pod siedziskiem. Nogi wyposażone w kółka o średnicy </w:t>
            </w:r>
            <w:r w:rsidR="00F7692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ca.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60-70 mm.  Stelaż malowany proszkowo na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kolorRAL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7024 grafit szary. Podłokietniki w kształcie rombu wykonane ze stalowego płaskownika o szerokości 25 mm malowane proszkowo na ten sam kolor RAL co krzyżak, z nakładką tapicerowaną skórą. Tapicerka - tkanina w kolorze szarym typu “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eko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-skóra” np.: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keimo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755 wg próbnika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Bejot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podobną (dopuszcza się stosowanie rozwiązań równoważnych </w:t>
            </w:r>
            <w:r w:rsidR="006F0E2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spełniających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następujące kryteria:  Ścieralność: co najmniej</w:t>
            </w:r>
            <w:r w:rsidR="00D921B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100 000 cykli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Martindale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Odporność na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pilling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>min.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Skład: poliuretan, Odporność na światło: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Gramatura: minimum 420 g/m2</w:t>
            </w:r>
            <w:r w:rsidR="006F0E2F"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3365274F" w14:textId="77777777" w:rsidTr="004B4772">
        <w:trPr>
          <w:trHeight w:val="220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D0D7" w14:textId="2C011637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94AE" w14:textId="2EDAC139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KRZESŁO TYP 4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4A72" w14:textId="6597972D" w:rsidR="00B41F9E" w:rsidRPr="004B4772" w:rsidRDefault="00B41F9E" w:rsidP="002507F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Fotel konferencyjny obrotowy na krzyżaku. </w:t>
            </w:r>
            <w:r w:rsidR="0098175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98175F" w:rsidRPr="004B4772">
              <w:rPr>
                <w:rFonts w:asciiTheme="minorHAnsi" w:eastAsia="Times New Roman" w:hAnsiTheme="minorHAnsi" w:cstheme="minorHAnsi"/>
                <w:lang w:eastAsia="pl-PL"/>
              </w:rPr>
              <w:t>, z zastrzeżeniem, że krzesło należy w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ykonać </w:t>
            </w:r>
            <w:r w:rsidR="004358F8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z podłokietnikami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zgodnie z</w:t>
            </w:r>
            <w:r w:rsidR="004358F8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e zdjęciem poglądowym z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części </w:t>
            </w:r>
            <w:r w:rsidR="0098175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graficznej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projektu</w:t>
            </w:r>
            <w:r w:rsidR="0098175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(wymiar</w:t>
            </w:r>
            <w:r w:rsidR="00975AEA" w:rsidRPr="004B4772">
              <w:rPr>
                <w:rFonts w:asciiTheme="minorHAnsi" w:eastAsia="Times New Roman" w:hAnsiTheme="minorHAnsi" w:cstheme="minorHAnsi"/>
                <w:lang w:eastAsia="pl-PL"/>
              </w:rPr>
              <w:t>y</w:t>
            </w:r>
            <w:r w:rsidR="0098175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podłokietników nie został</w:t>
            </w:r>
            <w:r w:rsidR="00975AEA" w:rsidRPr="004B4772">
              <w:rPr>
                <w:rFonts w:asciiTheme="minorHAnsi" w:eastAsia="Times New Roman" w:hAnsiTheme="minorHAnsi" w:cstheme="minorHAnsi"/>
                <w:lang w:eastAsia="pl-PL"/>
              </w:rPr>
              <w:t>y</w:t>
            </w:r>
            <w:r w:rsidR="0098175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ujęt</w:t>
            </w:r>
            <w:r w:rsidR="00975AEA" w:rsidRPr="004B4772">
              <w:rPr>
                <w:rFonts w:asciiTheme="minorHAnsi" w:eastAsia="Times New Roman" w:hAnsiTheme="minorHAnsi" w:cstheme="minorHAnsi"/>
                <w:lang w:eastAsia="pl-PL"/>
              </w:rPr>
              <w:t>e</w:t>
            </w:r>
            <w:r w:rsidR="0098175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rysunku z wymiarowaniem – wymagane informacje </w:t>
            </w:r>
            <w:r w:rsidR="00A2014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dotyczące podłokietnika </w:t>
            </w:r>
            <w:r w:rsidR="0098175F" w:rsidRPr="004B4772">
              <w:rPr>
                <w:rFonts w:asciiTheme="minorHAnsi" w:eastAsia="Times New Roman" w:hAnsiTheme="minorHAnsi" w:cstheme="minorHAnsi"/>
                <w:lang w:eastAsia="pl-PL"/>
              </w:rPr>
              <w:t>zostały zawarte poniżej w opisie)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Oparcie i siedzisko stanowią jeden monolityczny element  tapicerowany  w całości tkaniną, bez plastikowych maskownic. Siedzisko i oparcie wykonane na bazie metalowego szkieletu i wtryskowej pianki o </w:t>
            </w:r>
            <w:r w:rsidR="007917C7" w:rsidRPr="004B4772">
              <w:rPr>
                <w:rFonts w:asciiTheme="minorHAnsi" w:eastAsia="Times New Roman" w:hAnsiTheme="minorHAnsi" w:cstheme="minorHAnsi"/>
                <w:lang w:eastAsia="pl-PL"/>
              </w:rPr>
              <w:t>właściwościach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trudno zapalnych. Tapicerka oparcia zszywana z elementów, aby uniknąć marszczenia na obłych kształtach. Stałe podłokietniki w kształcie rombu wykonane ze stalowego chromowanego płaskownika  o szerokości 25 mm z nakładką skórzaną. Mechanizm obrotowy, bez regulacji wysokości. Czarna kolumna obrotowa. Czteroramienny krzyżak z aluminium polerowanego, wyposażony w plastikowe stopki. Tapicerka –   skóra naturalna w kolorze ciemno-szarym, antracytowym (należy przedstawić próbnik wybarwień do wyboru </w:t>
            </w:r>
            <w:r w:rsidR="005D29C1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="00F379BF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1253C97B" w14:textId="7AC25339" w:rsidR="005C2DED" w:rsidRPr="004B4772" w:rsidRDefault="005C2DED" w:rsidP="002507F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Zamawiający dopuszcza tolerancję </w:t>
            </w:r>
            <w:r w:rsidR="00CB75E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wymiarów +/- 35 mm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względem </w:t>
            </w:r>
            <w:r w:rsidR="00CB75EF" w:rsidRPr="004B4772">
              <w:rPr>
                <w:rFonts w:asciiTheme="minorHAnsi" w:eastAsia="Times New Roman" w:hAnsiTheme="minorHAnsi" w:cstheme="minorHAnsi"/>
                <w:lang w:eastAsia="pl-PL"/>
              </w:rPr>
              <w:t>wymiarów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podanych w części graficznej projektu w zakresie głębokości</w:t>
            </w:r>
            <w:r w:rsidR="00CB75E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krzesła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278C74E9" w14:textId="77777777" w:rsidTr="004B4772">
        <w:trPr>
          <w:trHeight w:val="55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E14F" w14:textId="40BE0DF4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64D9" w14:textId="70903635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KRZESŁO TYP 5 (socjalne)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A7CF" w14:textId="2E77F629" w:rsidR="00B41F9E" w:rsidRPr="004B4772" w:rsidRDefault="005408A0" w:rsidP="002B543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Krzesło 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z drewna </w:t>
            </w:r>
            <w:r w:rsidR="00F379BF" w:rsidRPr="004B4772">
              <w:rPr>
                <w:rFonts w:asciiTheme="minorHAnsi" w:eastAsia="Times New Roman" w:hAnsiTheme="minorHAnsi" w:cstheme="minorHAnsi"/>
                <w:lang w:eastAsia="pl-PL"/>
              </w:rPr>
              <w:t>w wybarwieniu jasnym (np. dębowym, bukowym)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. Oparcie i siedzisko z MDF profilowanego, lakierowanego na biało.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F379BF" w:rsidRPr="004B4772">
              <w:rPr>
                <w:rFonts w:asciiTheme="minorHAnsi" w:eastAsia="Times New Roman" w:hAnsiTheme="minorHAnsi" w:cstheme="minorHAnsi"/>
                <w:lang w:eastAsia="pl-PL"/>
              </w:rPr>
              <w:t>K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rzesło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F379BF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Zamawiający dopuszcza </w:t>
            </w:r>
            <w:r w:rsidR="0010099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tolerancję wymiarów +/- </w:t>
            </w:r>
            <w:r w:rsidR="002B543E" w:rsidRPr="004B4772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  <w:r w:rsidR="00100990" w:rsidRPr="004B4772">
              <w:rPr>
                <w:rFonts w:asciiTheme="minorHAnsi" w:eastAsia="Times New Roman" w:hAnsiTheme="minorHAnsi" w:cstheme="minorHAnsi"/>
                <w:lang w:eastAsia="pl-PL"/>
              </w:rPr>
              <w:t>0mm względem wymiarów podanych w części graficznej projektu.</w:t>
            </w:r>
          </w:p>
        </w:tc>
      </w:tr>
      <w:tr w:rsidR="004B4772" w:rsidRPr="004B4772" w14:paraId="5EADC8CE" w14:textId="77777777" w:rsidTr="004B4772">
        <w:trPr>
          <w:trHeight w:val="82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D7C6" w14:textId="562A188A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AB8F" w14:textId="65E9E174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KRZESŁO TYP 6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649F" w14:textId="56BD0A8F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Krzesło tapicerowane z podłokietnikami.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Tapicerka ze skóry naturalnej typu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bycast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(dwoina bydlęca pokryta cienką warstwą poliuretanu) w wybarwieniu ciemno brązowym, czekoladowym. Nogi drewniane </w:t>
            </w:r>
            <w:r w:rsidR="00485BD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(np.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bukowe</w:t>
            </w:r>
            <w:r w:rsidR="00485BD5"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bejcowane na ciemny orzech i lakierowane. </w:t>
            </w:r>
            <w:r w:rsidR="0010099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10099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3F0AE1BA" w14:textId="77777777" w:rsidTr="004B4772">
        <w:trPr>
          <w:trHeight w:val="82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64A5" w14:textId="27FC4A3D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F7AA" w14:textId="1F474CE0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HOKER TYP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EA00" w14:textId="13A6AFB0" w:rsidR="005B5CAD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Hoker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>„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stołek barowy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>”</w:t>
            </w:r>
            <w:r w:rsidR="00DB17F3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z niskim oparciem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- Zamawiający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inspirował się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LEM LAPALMA</w:t>
            </w:r>
            <w:r w:rsidR="007917C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oraz Micro GABER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>, z czego zamieścił dla przykładu w części graficznej projektu</w:t>
            </w:r>
            <w:r w:rsidR="007917C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6D2BCD" w:rsidRPr="004B4772">
              <w:rPr>
                <w:rFonts w:asciiTheme="minorHAnsi" w:eastAsia="Times New Roman" w:hAnsiTheme="minorHAnsi" w:cstheme="minorHAnsi"/>
                <w:lang w:eastAsia="pl-PL"/>
              </w:rPr>
              <w:t>rysunek z wymiarami oraz zdjęcie poglądowe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LEM LAPALMA</w:t>
            </w:r>
            <w:r w:rsidR="006D2BCD" w:rsidRPr="004B4772">
              <w:rPr>
                <w:rFonts w:asciiTheme="minorHAnsi" w:eastAsia="Times New Roman" w:hAnsiTheme="minorHAnsi" w:cstheme="minorHAnsi"/>
                <w:lang w:eastAsia="pl-PL"/>
              </w:rPr>
              <w:t>. D</w:t>
            </w:r>
            <w:r w:rsidR="006F7716" w:rsidRPr="004B4772">
              <w:rPr>
                <w:rFonts w:asciiTheme="minorHAnsi" w:eastAsia="Times New Roman" w:hAnsiTheme="minorHAnsi" w:cstheme="minorHAnsi"/>
                <w:lang w:eastAsia="pl-PL"/>
              </w:rPr>
              <w:t>opuszcza się stosowanie rozwiązań równoważnych spełniających następujące kryteria: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regulowana wysokość za pomocą podnośnika gazowego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 zakresie min. 13 cm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, obrotowe siedzisko z wytrzymałego polipropylenu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>, poliuretanu lub z innych materiałów np. laminat karbowany, techno-polimer, jak również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dopuszcza się wykonanie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obicia z tkaniny typu “</w:t>
            </w:r>
            <w:proofErr w:type="spellStart"/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>eko</w:t>
            </w:r>
            <w:proofErr w:type="spellEnd"/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-skóra” spełniającej następujące kryteria:  Ścieralność: co najmniej 100 000 cykli </w:t>
            </w:r>
            <w:proofErr w:type="spellStart"/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>Martindale</w:t>
            </w:r>
            <w:proofErr w:type="spellEnd"/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Odporność na </w:t>
            </w:r>
            <w:proofErr w:type="spellStart"/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>pilling</w:t>
            </w:r>
            <w:proofErr w:type="spellEnd"/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: </w:t>
            </w:r>
            <w:r w:rsidR="008217F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="006A18FC" w:rsidRPr="004B4772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Skład: poliuretan, Odporność na światło: </w:t>
            </w:r>
            <w:r w:rsidR="008217F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="005B5CAD" w:rsidRPr="004B4772">
              <w:rPr>
                <w:rFonts w:asciiTheme="minorHAnsi" w:eastAsia="Times New Roman" w:hAnsiTheme="minorHAnsi" w:cstheme="minorHAnsi"/>
                <w:lang w:eastAsia="pl-PL"/>
              </w:rPr>
              <w:t>5, Gramatura: minimum 420 g/m2).</w:t>
            </w:r>
            <w:r w:rsidR="005B5CAD" w:rsidRPr="004B4772" w:rsidDel="005B5CAD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</w:p>
          <w:p w14:paraId="66CC19E9" w14:textId="2A4098DB" w:rsidR="00B41F9E" w:rsidRPr="004B4772" w:rsidRDefault="005B5CAD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Stelaż stal lakierowana proszkowo na grafit szary lub chromowana. </w:t>
            </w:r>
          </w:p>
        </w:tc>
      </w:tr>
      <w:tr w:rsidR="004B4772" w:rsidRPr="004B4772" w14:paraId="5C4D4B85" w14:textId="77777777" w:rsidTr="004B4772">
        <w:trPr>
          <w:trHeight w:val="303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6D7F" w14:textId="14B8D36A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5B34" w14:textId="43D00B1E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ŁAWKA TYP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C4E9" w14:textId="314A6CB5" w:rsidR="00DD4C91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Ławka do przestrzeni ogólnodostępnych zbudowana na wspólnym stelażu wyposażona w 2 oddzielne siedziska i jeden stolik. Stelaż stalowy, nogi w kształcie odwróconej litery V na których wsparta jest belka poprzeczna. Profile: nogi o przekroju prostokątnym zamkniętym 50x30mm stal chromoniklowa, belka pozioma o przekroju prostokątnym zamkniętym 80x30mm w kolorze czarnym (malowana proszkowo). Siedziska wraz z oparciem jako jeden element ze sklejki laminowanej </w:t>
            </w:r>
            <w:r w:rsidR="00485BD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9mm. Na oparciu ergonomiczne wybrzuszenie - podparcie lędźwiowe. Stolik z płyty laminowanej (laminat w kolorze czarnym). Siedziska tapicerowane tkaniną w kolorze szarym typu “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eko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-skóra” np.: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keimo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740 (kolor szaro-beżowy) wg próbnika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Bejot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podobną (dopuszcza się stosowanie rozwiązań równoważnych </w:t>
            </w:r>
            <w:r w:rsidR="004E747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spełniających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następujące kryteria:  Ścieralność: co najmniej</w:t>
            </w:r>
            <w:r w:rsidR="007917C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100 000 cykli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Martindale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Odporność na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pilling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: </w:t>
            </w:r>
            <w:r w:rsidR="008217F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="007F4D28" w:rsidRPr="004B4772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Skład: poliuretan, Odporność na światło: </w:t>
            </w:r>
            <w:r w:rsidR="008217F5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  <w:r w:rsidR="004E747A" w:rsidRPr="004B4772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Gramatura: minimum 420 g/m2</w:t>
            </w:r>
            <w:r w:rsidR="004E747A"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074AD155" w14:textId="20AFFB0F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Ławka dostawiona do ściany zachowuje dystans do oparcia wynoszący 20 mm (oparcie nie rysuje ściany)</w:t>
            </w:r>
            <w:r w:rsidR="004E747A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5364E92B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1C83" w14:textId="11934767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9658" w14:textId="2B8A130D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SOFA TYP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47C5" w14:textId="4510DEF0" w:rsidR="00DD4C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Sofa tapicerowana trzy osobowa bez funkcji spania. Konstrukcja lite drewno liściaste oraz materiały drewnopochodne, wypełnienie siedziska z pianki tapicerskiej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wysokoelastycznej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top z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owaty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, baza – sprężyny faliste z pasami tapicerskimi. Nóżki stalowe lakierowane na czarno. Tkanina tapicerska w kolorze szarym typu “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eko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-skóra” np.: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keimo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755 wg próbnika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Bejot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podobną (dopuszcza się stosowanie rozwiązań równoważnych spełniającą następujące kryteria:  Ścieralność: co najmniej</w:t>
            </w:r>
            <w:r w:rsidR="007917C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100 000 cykli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Martindale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Odporność na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pilling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="007F4D28" w:rsidRPr="004B4772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, Skład: poliuretan, Odporność na światło: </w:t>
            </w:r>
            <w:r w:rsidR="002C2259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  <w:r w:rsidR="007917C7" w:rsidRPr="004B4772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Gramatura: minimum 420 g/m2</w:t>
            </w:r>
            <w:r w:rsidR="00875258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Należy przedstawić próbnik wybarwień do wyboru </w:t>
            </w:r>
            <w:r w:rsidR="000D05A2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="00875258"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="000D05A2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39AD961F" w14:textId="789A039B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Sofę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14BC9EC6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0284" w14:textId="5A26EF3E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7160" w14:textId="699FE201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SOFA TYP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07E8" w14:textId="4789521C" w:rsidR="00DD4C91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Dwu-osobowa sofa gabinetowa tapicerowana z podłokietnikami o kubicznym kształcie. Na płozach ze stali nierdzewnej. Konstrukcja – elementy płytowe. Siedzisko  pianka poliuretanowa, pasy tapicerskie. Wykończenie – tapicerka skóra naturalna licowa w kolorze </w:t>
            </w:r>
            <w:r w:rsidR="00B77C88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ciemno-szarym lub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antracyt np.: Samoa/California 111230 wg próbnika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Noti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– </w:t>
            </w:r>
            <w:r w:rsidR="00B77C88" w:rsidRPr="004B4772">
              <w:rPr>
                <w:rFonts w:asciiTheme="minorHAnsi" w:eastAsia="Times New Roman" w:hAnsiTheme="minorHAnsi" w:cstheme="minorHAnsi"/>
                <w:lang w:eastAsia="pl-PL"/>
              </w:rPr>
              <w:t>lub podobna kolorem tj. w kolorze ciemno-szarym, antracytowym (należy przedstawić próbnik wybarwień do wyboru Zamawiającego)</w:t>
            </w:r>
            <w:r w:rsidR="00AB2A62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  <w:p w14:paraId="4405272C" w14:textId="33C672BA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Sofę wykonać zgodnie z częścią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graficzną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projektu</w:t>
            </w:r>
            <w:r w:rsidR="007917C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699F1B8D" w14:textId="77777777" w:rsidTr="004B4772">
        <w:trPr>
          <w:trHeight w:val="1932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D8F7" w14:textId="22B4F98A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36B3" w14:textId="791DCA46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FOTEL TYP 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48FF" w14:textId="39745A8B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Fotel kubełkowy, obrotowy, bez zagłówka z podłokietnikami.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Siedzisko i oparcie wykonane ze sklejki wyprofilowanej w formie kubełka zintegrowanego z podłokietnikami wykończony fornirem – orzech amerykański. Pomiędzy oparciem a podłokietnikami wyraźne wycięcie oddzielające optycznie.</w:t>
            </w:r>
            <w:r w:rsidR="007917C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Konstrukcja: zewnętrzna część kubełka pokryta pianką o grubości 10 mm oraz tapicerką, od wewnątrz wykończenie pianką wtryskową o właściwościach trudno z</w:t>
            </w:r>
            <w:r w:rsidR="007917C7" w:rsidRPr="004B4772">
              <w:rPr>
                <w:rFonts w:asciiTheme="minorHAnsi" w:eastAsia="Times New Roman" w:hAnsiTheme="minorHAnsi" w:cstheme="minorHAnsi"/>
                <w:lang w:eastAsia="pl-PL"/>
              </w:rPr>
              <w:t>a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palnych oraz tapicerką. Mechanizm kołyskowy z przegubem gumowym i blokadą w </w:t>
            </w:r>
            <w:r w:rsidR="00875258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min.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1 pozycji, bez regulacji wysokości. Czteroramienny krzyżak z aluminium polerowanego, wyposażony w plastikowe stopki. Tapicerka –   skóra naturalna w kolorze ciemno-szarym, antracyt (należy przedstawić próbnik wybarwień do wyboru </w:t>
            </w:r>
            <w:r w:rsidR="005D29C1" w:rsidRPr="004B4772">
              <w:rPr>
                <w:rFonts w:asciiTheme="minorHAnsi" w:eastAsia="Times New Roman" w:hAnsiTheme="minorHAnsi" w:cstheme="minorHAnsi"/>
                <w:lang w:eastAsia="pl-PL"/>
              </w:rPr>
              <w:t>Zamawiającego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)</w:t>
            </w:r>
            <w:r w:rsidR="00875258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28C5C3DE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E3EA" w14:textId="13D5D8B6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4CDF" w14:textId="74FFC12D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FOTEL TYP 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B7B8" w14:textId="35AF206E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Fotel gabinetowy tapicerowany z podłokietnikami o kubicznym kształcie. Na płozach ze stali nierdzewnej. Konstrukcja – elementy płytowe. Siedzisko pianka poliuretanowa, pasy tapicerskie. Wykończenie – tapicerka skóra naturalna licowa w kolorze antracyt np.: Samoa/California 111230 wg próbnika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Noti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– lub podobna</w:t>
            </w:r>
            <w:r w:rsidR="00875258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kolorem tj. w kolorze ciemno-szarym, antracytowym (należy przedstawić próbnik wybarwień do wyboru Zamawiającego)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3A3667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5F2BBB30" w14:textId="77777777" w:rsidTr="004B4772">
        <w:trPr>
          <w:trHeight w:val="69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F410" w14:textId="0DE76CBA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F08A" w14:textId="0A637DB4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SZAFA GABINETOWA UBR. 69x46x200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A7E1" w14:textId="77777777" w:rsidR="001A4A68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Szafa gabinetowa ubraniowa pojedyncza w stylistyce art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deco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Korpusy, front i  plecy z płyt MDF z okleiną naturalną (fornir) w kolorystyce i wybarwieniu: </w:t>
            </w:r>
          </w:p>
          <w:p w14:paraId="72580FC5" w14:textId="43132097" w:rsidR="001A4A68" w:rsidRPr="004B4772" w:rsidRDefault="001A4A68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1 -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zbliżony pod względem  wybarwienia i usłojenia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– 2 szt.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raz</w:t>
            </w:r>
          </w:p>
          <w:p w14:paraId="26046373" w14:textId="4FD60CD5" w:rsidR="00DD4C91" w:rsidRPr="004B4772" w:rsidRDefault="001A4A68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2 – dąb 0609PS fornir modyfikowany wg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róbnika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California Trading lub zbliżony pod względem  wybarwienia i usłojenia – 1 szt.</w:t>
            </w:r>
          </w:p>
          <w:p w14:paraId="3FCAB919" w14:textId="1037D36D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Front/drzwi szafy zlicowane z korpusem, otwierane za pomocą systemu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Tip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-on” oraz wyposażone w zamek. Wewnątrz jedna półka (bez możliwości regulacji). Wieszak wysuwany  L=30-35cm montowany symetrycznie do dolnej płaszczyzny górnej półki typu „puzon”. Boki szafy u góry i u dołu z zaobleniem. Szafę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4D5F0E45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08BD" w14:textId="0242CE4D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0E81" w14:textId="00A3FB29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SZAFA GABINETOWA UBR. 130X46x200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4E84" w14:textId="48E0CF3A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Szafa gabinetowa ubraniowa dwu-drzwiowa w stylistyce art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deco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Korpusy, fronty i  plecy z płyt MDF z okleiną naturalną (fornir) w kolorystyce i wybarwieniu: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zbliżony pod względem  wybarwienia i usłojenia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 Fronty drzw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licować z korpusem szafy, otwierane za pomocą systemu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Tip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-on” oraz wyposażone w zamek. Wewnątrz jedna półka (bez możliwości regulacji). Dwa wieszaki wysuwane  L=30-35cm montowane symetrycznie do dolnej płaszczyzny górnej półki typu „puzon”. Boki szafy u góry i u dołu z zaobleniem. Szafę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2F37FB55" w14:textId="77777777" w:rsidTr="004B4772">
        <w:trPr>
          <w:trHeight w:val="16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51B2" w14:textId="57F11253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F155" w14:textId="115DACD8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SZAFA GABINETOWA AKT. 130X46x200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66DC" w14:textId="77777777" w:rsidR="001A4A68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Szafa gabinetowa aktowa dwu-drzwiowa w stylistyce art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deco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Korpusy, fronty i  plecy z płyt MDF z okleiną naturalną (fornir) w kolorystyce i wybarwieniu: </w:t>
            </w:r>
          </w:p>
          <w:p w14:paraId="07430A1B" w14:textId="1569553C" w:rsidR="001A4A68" w:rsidRPr="004B4772" w:rsidRDefault="001A4A6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1 -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zbliżony pod względem  wybarwienia i usłojenia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– 1 szt.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raz</w:t>
            </w:r>
          </w:p>
          <w:p w14:paraId="46A1A445" w14:textId="77777777" w:rsidR="001A4A68" w:rsidRPr="004B4772" w:rsidRDefault="001A4A6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2 – dąb 0609PS fornir modyfikowany wg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róbnika California Trading lub zbliżony pod względem  wybarwienia i usłojenia – 1 szt. </w:t>
            </w:r>
          </w:p>
          <w:p w14:paraId="16A4114A" w14:textId="4513F97E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Fronty/drzwi szafy zlicowane z korpusem, otwierane za pomocą systemu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Tip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-on” oraz wyposażone w zamki. Wewnątrz 4 półki (z możliwością regulacji). Boki szafy u góry i u dołu z zaobleniem. Szafa dzielona symetrycznie pionowym elementem konstrukcyjnym. Szafę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4A57DB5D" w14:textId="77777777" w:rsidTr="004B4772">
        <w:trPr>
          <w:trHeight w:val="113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AF3E" w14:textId="5658D664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9C50" w14:textId="4D2935C8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SZAFKA GABINETOWA  182x46x75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6983" w14:textId="77777777" w:rsidR="001A4A68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Szafka gabinetowa  cztero-drzwiowa w stylistyce art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deco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Korpusy, fronty i  plecy z płyt MDF z okleiną naturalną (fornir) w kolorystyce i wybarwieniu: </w:t>
            </w:r>
          </w:p>
          <w:p w14:paraId="22B82212" w14:textId="77777777" w:rsidR="001A4A68" w:rsidRPr="004B4772" w:rsidRDefault="001A4A6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1 -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lub zbliżony pod względem  wybarwienia i usłojenia 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– 9 szt.</w:t>
            </w:r>
          </w:p>
          <w:p w14:paraId="1E061B34" w14:textId="77777777" w:rsidR="001A4A68" w:rsidRPr="004B4772" w:rsidRDefault="001A4A6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oraz wariant 2 – dąb 0609PS fornir modyfikowany wg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róbnika California Trading lub zbliżony pod względem  wybarwienia i usłojenia – 1 szt.</w:t>
            </w:r>
          </w:p>
          <w:p w14:paraId="5B258B24" w14:textId="261BAF24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Fronty/drzwi szafy zlicowane z korpusem, otwierane za pomocą systemu „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Tip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-on” oraz wyposażone w zamki. Wewnątrz 1 półka. Boki szafy u góry i u dołu z zaobleniem. Szafa dzielona symetrycznie trzema  pionowymi elementami konstrukcyjnym. Szafę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072A8893" w14:textId="77777777" w:rsidTr="004B4772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5F38" w14:textId="29259BD0" w:rsidR="00B41F9E" w:rsidRPr="004B4772" w:rsidRDefault="00B41F9E" w:rsidP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B86B" w14:textId="64C2795D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WITRYNA GABINETOWA  168x46x170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55F5" w14:textId="0F1ABCCA" w:rsidR="001A4A68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Witryna gabinetowa w stylistyce art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deco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Korpus, front środkowy, półki i plecy: płyta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MDF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z okleiną naturalną. Kolorystyka:</w:t>
            </w:r>
          </w:p>
          <w:p w14:paraId="4F3BB223" w14:textId="37E683BD" w:rsidR="001A4A68" w:rsidRPr="004B4772" w:rsidRDefault="001A4A6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1 -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zbliżony pod względem  wybarwienia i usłojenia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– 3 szt.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raz</w:t>
            </w:r>
          </w:p>
          <w:p w14:paraId="731BA8E0" w14:textId="0FC95A84" w:rsidR="00B41F9E" w:rsidRPr="004B4772" w:rsidRDefault="001A4A6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2 – dąb 0609PS fornir modyfikowany wg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róbnika California Trading lub zbliżony pod względem  wybarwienia i usłojenia – 1 szt.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br/>
              <w:t>Półka grubości ok. 25 mm. Dwa fronty szklane, jeden front (środkowy) pełny. Wewnątrz cztery półki (możliwość regulacji wysokości). Zamek (również w drzwiach szklanych). Otwieranie frontu pełnego za pomocą systemu „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tip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-on”.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br/>
              <w:t xml:space="preserve">Boki szafy u góry i u dołu z zaobleniem. Fronty/drzwiczki szafy zlicowane z korpusem szafy.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19C743C4" w14:textId="77777777" w:rsidTr="004B4772">
        <w:trPr>
          <w:trHeight w:val="70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11CC" w14:textId="22D73A1B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80E6" w14:textId="660662EC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STÓŁ KONF. 100X220x75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7ACD" w14:textId="3AA23838" w:rsidR="001A4A68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Stół konferencyjny w stylistyce art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deco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Masywny  prosty  blat 100 x 220cm o gr. 50mm, z zaoblonymi narożnikami. Dwie nogi prostokątne z charakterystycznym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proofErr w:type="spellStart"/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aobleniami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 Elementy konstrukcyjne biurka wykonać z drewna, lub płyt MDF, a wszystkie powierzchnie pokryć okleiną naturalną (fornir) w kolorystyce i wybarwieniu: </w:t>
            </w:r>
          </w:p>
          <w:p w14:paraId="3D28AB7B" w14:textId="236D2C06" w:rsidR="001A4A68" w:rsidRPr="004B4772" w:rsidRDefault="001A4A6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- 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wariant 1 -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lub zbliżony pod względem  wybarwienia i usłojenia 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– 2 szt.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oraz</w:t>
            </w:r>
          </w:p>
          <w:p w14:paraId="223DC3F0" w14:textId="77777777" w:rsidR="001A4A68" w:rsidRPr="004B4772" w:rsidRDefault="001A4A6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2 – dąb 0609PS fornir modyfikowany wg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róbnika California Trading lub zbliżony pod względem  wybarwienia i usłojenia – 1 szt.</w:t>
            </w:r>
          </w:p>
          <w:p w14:paraId="5A4EBD76" w14:textId="49B4F5BA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Wyposażyć w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mediaport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blatowy zamykany – ilość gniazd zasilających i RJ45 do ustalenia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>z Zamawiającym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177E7666" w14:textId="77777777" w:rsidTr="004B4772">
        <w:trPr>
          <w:trHeight w:val="138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7F43" w14:textId="35DCD27C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E4A4" w14:textId="16D3FC0C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STÓŁ KONF. 120X400x75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1D02" w14:textId="1EEE51BC" w:rsidR="00B41F9E" w:rsidRPr="004B4772" w:rsidRDefault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Stół konferencyjny w stylistyce art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deco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Masywny  prosty  blat 120 x400cm o gr. 50mm, z zaoblonymi narożnikami. Cztery nogi prostokątne z charakterystycznym</w:t>
            </w:r>
            <w:r w:rsidR="00A00FDA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i </w:t>
            </w:r>
            <w:proofErr w:type="spellStart"/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aobleniami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 Elementy konstrukcyjne biurka wykonać z drewna, lub płyt MDF, a wszystkie powierzchnie pokryć okleiną naturalną (fornir) w kolorystyce i wybarwieniu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 lub zbliżony pod względem  wybarwienia i usłojenia.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Wyposażyć w 3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mediaporty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blatowe zamykane – ilość gniazd zasilających i RJ45 do ustalenia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>z Zamawiającym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58A3149B" w14:textId="77777777" w:rsidTr="004B4772">
        <w:trPr>
          <w:trHeight w:val="1104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E205" w14:textId="7383AD1F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D824" w14:textId="0837FD60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STOLIK 90X90x40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E1FB" w14:textId="77777777" w:rsidR="001A4A68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Stolik z blatem kwadratowym 90x90cm z płyty gr36 mm z podciętą krawędzią obrzeża. Całość w okleinie naturalnej</w:t>
            </w:r>
            <w:r w:rsidR="001A4A68" w:rsidRPr="004B4772">
              <w:rPr>
                <w:rFonts w:asciiTheme="minorHAnsi" w:eastAsia="Times New Roman" w:hAnsiTheme="minorHAnsi" w:cstheme="minorHAnsi"/>
                <w:lang w:eastAsia="pl-PL"/>
              </w:rPr>
              <w:t>:</w:t>
            </w:r>
          </w:p>
          <w:p w14:paraId="2F4E05A9" w14:textId="1756865B" w:rsidR="001A4A68" w:rsidRPr="004B4772" w:rsidRDefault="001A4A68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1 - </w:t>
            </w:r>
            <w:proofErr w:type="spellStart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zbliżony pod względem  wybarwienia i usłojenia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– 3 szt.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O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raz</w:t>
            </w:r>
          </w:p>
          <w:p w14:paraId="3F9B005A" w14:textId="77777777" w:rsidR="001A4A68" w:rsidRPr="004B4772" w:rsidRDefault="001A4A68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-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wariant 2 – dąb 0609PS fornir modyfikowany wg 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>p</w:t>
            </w:r>
            <w:r w:rsidR="00B41F9E" w:rsidRPr="004B4772">
              <w:rPr>
                <w:rFonts w:asciiTheme="minorHAnsi" w:eastAsia="Times New Roman" w:hAnsiTheme="minorHAnsi" w:cstheme="minorHAnsi"/>
                <w:lang w:eastAsia="pl-PL"/>
              </w:rPr>
              <w:t>róbnika California Trading lub zbliżony pod względem  wybarwienia i usłojenia – 1 szt.</w:t>
            </w:r>
          </w:p>
          <w:p w14:paraId="70DFE6B8" w14:textId="389FC4B5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Stelaż – płozy ze stali nierdzewnej. 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>.</w:t>
            </w:r>
          </w:p>
        </w:tc>
      </w:tr>
      <w:tr w:rsidR="004B4772" w:rsidRPr="004B4772" w14:paraId="1E4EC672" w14:textId="77777777" w:rsidTr="004B4772">
        <w:trPr>
          <w:trHeight w:val="82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7094" w14:textId="1D956271" w:rsidR="00B41F9E" w:rsidRPr="004B4772" w:rsidRDefault="00B41F9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9151" w14:textId="04CBDEB1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STOLIK  FI 70x50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9AD5" w14:textId="0D118E67" w:rsidR="00B41F9E" w:rsidRPr="004B4772" w:rsidRDefault="00B41F9E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Stolik z blatem okrągłym o średnicy 70 cm z płyty gr 25 mm.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  <w:r w:rsidR="005408A0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Całość w okleinie naturalnej fornir </w:t>
            </w:r>
            <w:proofErr w:type="spellStart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>Jatoba</w:t>
            </w:r>
            <w:proofErr w:type="spellEnd"/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lakierowana bezbarwnie</w:t>
            </w:r>
            <w:r w:rsidR="00DD4C91"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 lub zbliżony pod względem  wybarwienia i usłojenia</w:t>
            </w: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. Noga okrągła na podstawie krzyżakowej – kolorystyka chrom.  Wykonać </w:t>
            </w:r>
            <w:r w:rsidR="00AF56FA" w:rsidRPr="004B4772">
              <w:rPr>
                <w:rFonts w:asciiTheme="minorHAnsi" w:eastAsia="Times New Roman" w:hAnsiTheme="minorHAnsi" w:cstheme="minorHAnsi"/>
                <w:lang w:eastAsia="pl-PL"/>
              </w:rPr>
              <w:t>zgodnie z projektem graficznym</w:t>
            </w:r>
          </w:p>
          <w:p w14:paraId="1ADCA912" w14:textId="3AC1F30E" w:rsidR="005C0DEF" w:rsidRPr="004B4772" w:rsidRDefault="005C0DEF" w:rsidP="00B41F9E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4B4772">
              <w:rPr>
                <w:rFonts w:asciiTheme="minorHAnsi" w:eastAsia="Times New Roman" w:hAnsiTheme="minorHAnsi" w:cstheme="minorHAnsi"/>
                <w:lang w:eastAsia="pl-PL"/>
              </w:rPr>
              <w:t xml:space="preserve">Dla parametru grubości 25mm Zamawiający dopuszcza tolerancję </w:t>
            </w:r>
            <w:r w:rsidR="003B07D4" w:rsidRPr="004B4772">
              <w:rPr>
                <w:rFonts w:asciiTheme="minorHAnsi" w:eastAsia="Times New Roman" w:hAnsiTheme="minorHAnsi" w:cstheme="minorHAnsi"/>
                <w:lang w:eastAsia="pl-PL"/>
              </w:rPr>
              <w:t>do +5mm – jeżeli Wykonawca zaoferuje płytę w zakresie dopuszczonej tolerancji grubości, wówczas wszystkie meble, dla których dopuszczono tolerancję muszą zostać wykonane w zakresie zmienionego parametru grubości z takiej samej płyty.</w:t>
            </w:r>
          </w:p>
        </w:tc>
      </w:tr>
    </w:tbl>
    <w:p w14:paraId="67A66538" w14:textId="77777777" w:rsidR="003853E6" w:rsidRPr="004B4772" w:rsidRDefault="003853E6">
      <w:pPr>
        <w:rPr>
          <w:rFonts w:asciiTheme="minorHAnsi" w:hAnsiTheme="minorHAnsi" w:cstheme="minorHAnsi"/>
        </w:rPr>
      </w:pPr>
    </w:p>
    <w:sectPr w:rsidR="003853E6" w:rsidRPr="004B4772" w:rsidSect="00B41F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E2A1E"/>
    <w:multiLevelType w:val="hybridMultilevel"/>
    <w:tmpl w:val="38CE8DB8"/>
    <w:lvl w:ilvl="0" w:tplc="3350FB70">
      <w:start w:val="1"/>
      <w:numFmt w:val="decimal"/>
      <w:pStyle w:val="Bezodstpw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9E"/>
    <w:rsid w:val="00024495"/>
    <w:rsid w:val="000256F2"/>
    <w:rsid w:val="00027F9F"/>
    <w:rsid w:val="000970DC"/>
    <w:rsid w:val="000D05A2"/>
    <w:rsid w:val="000F296F"/>
    <w:rsid w:val="00100990"/>
    <w:rsid w:val="00160CFE"/>
    <w:rsid w:val="00170C08"/>
    <w:rsid w:val="00195E90"/>
    <w:rsid w:val="001A3634"/>
    <w:rsid w:val="001A4A68"/>
    <w:rsid w:val="001B1DB5"/>
    <w:rsid w:val="002507F8"/>
    <w:rsid w:val="00271B5C"/>
    <w:rsid w:val="00293619"/>
    <w:rsid w:val="0029602A"/>
    <w:rsid w:val="002B543E"/>
    <w:rsid w:val="002C2259"/>
    <w:rsid w:val="002D59D1"/>
    <w:rsid w:val="002D5E17"/>
    <w:rsid w:val="002E0388"/>
    <w:rsid w:val="003145CF"/>
    <w:rsid w:val="00322345"/>
    <w:rsid w:val="00330517"/>
    <w:rsid w:val="00380013"/>
    <w:rsid w:val="003853E6"/>
    <w:rsid w:val="003A3667"/>
    <w:rsid w:val="003B07D4"/>
    <w:rsid w:val="003C201E"/>
    <w:rsid w:val="003C4F37"/>
    <w:rsid w:val="003E1AD7"/>
    <w:rsid w:val="004358F8"/>
    <w:rsid w:val="00485BD5"/>
    <w:rsid w:val="004A7B75"/>
    <w:rsid w:val="004B4772"/>
    <w:rsid w:val="004B6280"/>
    <w:rsid w:val="004B7342"/>
    <w:rsid w:val="004E747A"/>
    <w:rsid w:val="004F6995"/>
    <w:rsid w:val="00530264"/>
    <w:rsid w:val="005408A0"/>
    <w:rsid w:val="005514F5"/>
    <w:rsid w:val="005B5CAD"/>
    <w:rsid w:val="005C0DEF"/>
    <w:rsid w:val="005C2DED"/>
    <w:rsid w:val="005D123B"/>
    <w:rsid w:val="005D29C1"/>
    <w:rsid w:val="005F782D"/>
    <w:rsid w:val="00605166"/>
    <w:rsid w:val="00650F25"/>
    <w:rsid w:val="006A18FC"/>
    <w:rsid w:val="006B0505"/>
    <w:rsid w:val="006D2BCD"/>
    <w:rsid w:val="006F0E2F"/>
    <w:rsid w:val="006F7716"/>
    <w:rsid w:val="00704022"/>
    <w:rsid w:val="00716773"/>
    <w:rsid w:val="00736102"/>
    <w:rsid w:val="007917C7"/>
    <w:rsid w:val="007C5ECE"/>
    <w:rsid w:val="007F4D28"/>
    <w:rsid w:val="008139AE"/>
    <w:rsid w:val="008217F5"/>
    <w:rsid w:val="008306B2"/>
    <w:rsid w:val="00857EA3"/>
    <w:rsid w:val="008602C8"/>
    <w:rsid w:val="00875258"/>
    <w:rsid w:val="008D290D"/>
    <w:rsid w:val="00975AEA"/>
    <w:rsid w:val="0098175F"/>
    <w:rsid w:val="009A2252"/>
    <w:rsid w:val="009E02AC"/>
    <w:rsid w:val="00A00FDA"/>
    <w:rsid w:val="00A2014E"/>
    <w:rsid w:val="00A24DCE"/>
    <w:rsid w:val="00A73E25"/>
    <w:rsid w:val="00AB2A62"/>
    <w:rsid w:val="00AB4698"/>
    <w:rsid w:val="00AF310D"/>
    <w:rsid w:val="00AF56FA"/>
    <w:rsid w:val="00B1451E"/>
    <w:rsid w:val="00B41F9E"/>
    <w:rsid w:val="00B5636E"/>
    <w:rsid w:val="00B77C88"/>
    <w:rsid w:val="00BF1DCB"/>
    <w:rsid w:val="00C21C1C"/>
    <w:rsid w:val="00C22D73"/>
    <w:rsid w:val="00C32C3A"/>
    <w:rsid w:val="00C55FFF"/>
    <w:rsid w:val="00C85A41"/>
    <w:rsid w:val="00CB75EF"/>
    <w:rsid w:val="00D008FA"/>
    <w:rsid w:val="00D3037E"/>
    <w:rsid w:val="00D921B0"/>
    <w:rsid w:val="00DB17F3"/>
    <w:rsid w:val="00DD4C91"/>
    <w:rsid w:val="00E56870"/>
    <w:rsid w:val="00F379BF"/>
    <w:rsid w:val="00F37C2A"/>
    <w:rsid w:val="00F71F91"/>
    <w:rsid w:val="00F76923"/>
    <w:rsid w:val="00F77009"/>
    <w:rsid w:val="00FB327A"/>
    <w:rsid w:val="00FC1409"/>
    <w:rsid w:val="00FF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6B2E8"/>
  <w15:chartTrackingRefBased/>
  <w15:docId w15:val="{53876C74-1753-4AF7-9B1B-E6713AED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B5C"/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ustep"/>
    <w:link w:val="BezodstpwZnak"/>
    <w:uiPriority w:val="1"/>
    <w:qFormat/>
    <w:rsid w:val="00271B5C"/>
    <w:pPr>
      <w:numPr>
        <w:numId w:val="1"/>
      </w:numPr>
      <w:spacing w:after="0"/>
      <w:jc w:val="both"/>
    </w:pPr>
    <w:rPr>
      <w:rFonts w:ascii="Calibri" w:hAnsi="Calibri" w:cs="Times New Roman"/>
    </w:rPr>
  </w:style>
  <w:style w:type="character" w:customStyle="1" w:styleId="BezodstpwZnak">
    <w:name w:val="Bez odstępów Znak"/>
    <w:aliases w:val="ustep Znak"/>
    <w:link w:val="Bezodstpw"/>
    <w:uiPriority w:val="1"/>
    <w:rsid w:val="00271B5C"/>
    <w:rPr>
      <w:rFonts w:ascii="Calibri" w:eastAsia="Calibri" w:hAnsi="Calibri" w:cs="Times New Roman"/>
    </w:rPr>
  </w:style>
  <w:style w:type="paragraph" w:styleId="Akapitzlist">
    <w:name w:val="List Paragraph"/>
    <w:aliases w:val="L1,Numerowanie,CW_Lista,BulletC,Wyliczanie,Obiekt,normalny tekst,List Paragraph,List bullet,Akapit z listą BS,Kolorowa lista — akcent 11,Średnia siatka 1 — akcent 21,Akapit z listą numerowaną,Podsis rysunku,Nagłowek 3,Preambuła,Dot pt"/>
    <w:basedOn w:val="Normalny"/>
    <w:link w:val="AkapitzlistZnak"/>
    <w:uiPriority w:val="34"/>
    <w:qFormat/>
    <w:rsid w:val="00271B5C"/>
    <w:pPr>
      <w:ind w:left="720"/>
    </w:pPr>
  </w:style>
  <w:style w:type="character" w:customStyle="1" w:styleId="AkapitzlistZnak">
    <w:name w:val="Akapit z listą Znak"/>
    <w:aliases w:val="L1 Znak,Numerowanie Znak,CW_Lista Znak,BulletC Znak,Wyliczanie Znak,Obiekt Znak,normalny tekst Znak,List Paragraph Znak,List bullet Znak,Akapit z listą BS Znak,Kolorowa lista — akcent 11 Znak,Średnia siatka 1 — akcent 21 Znak"/>
    <w:link w:val="Akapitzlist"/>
    <w:uiPriority w:val="34"/>
    <w:qFormat/>
    <w:locked/>
    <w:rsid w:val="00271B5C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0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2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0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03B44-51A2-448C-8E43-DCC129CC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21</Pages>
  <Words>7701</Words>
  <Characters>46211</Characters>
  <Application>Microsoft Office Word</Application>
  <DocSecurity>0</DocSecurity>
  <Lines>385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Ewelina Bronisz</cp:lastModifiedBy>
  <cp:revision>10</cp:revision>
  <dcterms:created xsi:type="dcterms:W3CDTF">2025-03-10T11:12:00Z</dcterms:created>
  <dcterms:modified xsi:type="dcterms:W3CDTF">2025-03-31T08:51:00Z</dcterms:modified>
</cp:coreProperties>
</file>